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F5D37" w:rsidP="27209AD4" w:rsidRDefault="004F5D37" w14:paraId="154F41EE" w14:textId="5E9C0B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="004F5D37" w:rsidP="004F5D37" w:rsidRDefault="004F5D37" w14:paraId="1CA1067A" w14:textId="642295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  <w:drawing>
          <wp:inline distT="0" distB="0" distL="0" distR="0" wp14:anchorId="0E634EDD" wp14:editId="57D366FB">
            <wp:extent cx="1943100" cy="457200"/>
            <wp:effectExtent l="0" t="0" r="0" b="0"/>
            <wp:docPr id="926690550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2DD268BA-6F0C-4F33-BC34-D875743ECA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="004F5D37" w:rsidP="6817586A" w:rsidRDefault="004F5D37" w14:paraId="688246F1" w14:textId="650BC038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</w:rPr>
      </w:pPr>
      <w:r w:rsidRPr="50DBE9C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Agenda vergadering </w:t>
      </w:r>
      <w:r w:rsidRPr="50DBE9C4" w:rsidR="7EB695E2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16</w:t>
      </w:r>
      <w:r w:rsidRPr="50DBE9C4" w:rsidR="4609BE4E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50DBE9C4" w:rsidR="50D30DBD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juni</w:t>
      </w:r>
      <w:r w:rsidRPr="50DBE9C4" w:rsidR="4609BE4E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50DBE9C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202</w:t>
      </w:r>
      <w:r w:rsidRPr="50DBE9C4" w:rsidR="5A9333C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5</w:t>
      </w:r>
      <w:r w:rsidRPr="50DBE9C4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4F5D37" w:rsidP="29066EC1" w:rsidRDefault="004F5D37" w14:paraId="68E87679" w14:textId="4B8F94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Notulant: </w:t>
      </w:r>
      <w:r w:rsidR="00A65C6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Han</w:t>
      </w:r>
      <w:r w:rsidR="00480C8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ne</w:t>
      </w:r>
      <w:r w:rsidR="00003C2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ke</w:t>
      </w:r>
    </w:p>
    <w:p w:rsidR="004F5D37" w:rsidP="6817586A" w:rsidRDefault="004F5D37" w14:paraId="3915E184" w14:textId="69906D85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</w:rPr>
      </w:pPr>
      <w:r w:rsidRPr="540215F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Voorzitter: </w:t>
      </w:r>
      <w:r w:rsidRPr="540215F8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  <w:r w:rsidRPr="540215F8" w:rsidR="01D7A238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Eefke</w:t>
      </w:r>
    </w:p>
    <w:p w:rsidR="004F5D37" w:rsidP="5F1E633D" w:rsidRDefault="004F5D37" w14:paraId="17794B77" w14:textId="181299CA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</w:pPr>
      <w:r w:rsidRPr="5F1E633D" w:rsidR="004F5D37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Aanwezig:</w:t>
      </w:r>
      <w:r w:rsidRPr="5F1E633D" w:rsidR="004F5D37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</w:t>
      </w:r>
      <w:r w:rsidRPr="5F1E633D" w:rsidR="0044186B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Ol</w:t>
      </w:r>
      <w:r w:rsidRPr="5F1E633D" w:rsidR="007558F6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cay</w:t>
      </w:r>
      <w:r w:rsidRPr="5F1E633D" w:rsidR="008E74CF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5F1E633D" w:rsidR="00E21432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</w:t>
      </w:r>
      <w:r w:rsidRPr="5F1E633D" w:rsidR="00FC0AE9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fke, </w:t>
      </w:r>
      <w:r w:rsidRPr="5F1E633D" w:rsidR="003B55C1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Linda</w:t>
      </w:r>
      <w:r w:rsidRPr="5F1E633D" w:rsidR="008C5560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Nina</w:t>
      </w:r>
      <w:r w:rsidRPr="5F1E633D" w:rsidR="003721D3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5F1E633D" w:rsidR="00981389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Nanc</w:t>
      </w:r>
      <w:r w:rsidRPr="5F1E633D" w:rsidR="00E845C3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y, </w:t>
      </w:r>
      <w:r w:rsidRPr="5F1E633D" w:rsidR="00035A59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Ma</w:t>
      </w:r>
      <w:r w:rsidRPr="5F1E633D" w:rsidR="0080655D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rion,</w:t>
      </w:r>
      <w:r w:rsidRPr="5F1E633D" w:rsidR="009F4A99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5F1E633D" w:rsidR="003721D3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M</w:t>
      </w:r>
      <w:r w:rsidRPr="5F1E633D" w:rsidR="00FA15CC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ario</w:t>
      </w:r>
      <w:r w:rsidRPr="5F1E633D" w:rsidR="7B665DDD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Robbert</w:t>
      </w:r>
      <w:r w:rsidRPr="5F1E633D" w:rsidR="00FA15CC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5F1E633D" w:rsidR="000401CC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en </w:t>
      </w:r>
      <w:r w:rsidRPr="5F1E633D" w:rsidR="00F5487A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Hannek</w:t>
      </w:r>
      <w:r w:rsidRPr="5F1E633D" w:rsidR="004C1738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e</w:t>
      </w:r>
    </w:p>
    <w:p w:rsidR="004F5D37" w:rsidP="5F1E633D" w:rsidRDefault="004F5D37" w14:paraId="2350C4C9" w14:textId="2C9E5365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</w:pPr>
      <w:r w:rsidRPr="5F1E633D" w:rsidR="004F5D37">
        <w:rPr>
          <w:rStyle w:val="normaltextrun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Afwezig: </w:t>
      </w:r>
      <w:r w:rsidRPr="5F1E633D" w:rsidR="004F5D37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 </w:t>
      </w:r>
      <w:r w:rsidRPr="5F1E633D" w:rsidR="57049BF4">
        <w:rPr>
          <w:rStyle w:val="eop"/>
          <w:rFonts w:ascii="Calibri" w:hAnsi="Calibri" w:eastAsia="Calibri" w:cs="Calibri"/>
          <w:color w:val="000000" w:themeColor="text1" w:themeTint="FF" w:themeShade="FF"/>
          <w:sz w:val="22"/>
          <w:szCs w:val="22"/>
        </w:rPr>
        <w:t>Noami</w:t>
      </w:r>
    </w:p>
    <w:p w:rsidR="004F5D37" w:rsidP="6817586A" w:rsidRDefault="004F5D37" w14:paraId="6C9A2178" w14:textId="04029F56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</w:rPr>
      </w:pPr>
      <w:r w:rsidRPr="681758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Tijdstip 19.00 – 20.30 uur in het lokaal van </w:t>
      </w:r>
      <w:r w:rsidRPr="6817586A" w:rsidR="4855912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Linda</w:t>
      </w:r>
      <w:r w:rsidRPr="681758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(groep </w:t>
      </w:r>
      <w:r w:rsidRPr="6817586A" w:rsidR="080151D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5</w:t>
      </w:r>
      <w:r w:rsidRPr="681758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; 2</w:t>
      </w:r>
      <w:r w:rsidRPr="6817586A">
        <w:rPr>
          <w:rStyle w:val="normaltextrun"/>
          <w:rFonts w:ascii="Calibri" w:hAnsi="Calibri" w:eastAsia="Calibri" w:cs="Calibri"/>
          <w:color w:val="000000" w:themeColor="text1"/>
          <w:sz w:val="17"/>
          <w:szCs w:val="17"/>
          <w:vertAlign w:val="superscript"/>
        </w:rPr>
        <w:t>e</w:t>
      </w:r>
      <w:r w:rsidRPr="681758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verdieping).</w:t>
      </w:r>
      <w:r w:rsidRPr="6817586A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004F5D37" w:rsidP="6817586A" w:rsidRDefault="004F5D37" w14:paraId="7002D94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</w:rPr>
      </w:pPr>
      <w:r w:rsidRPr="6817586A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29066EC1" w:rsidP="50DBE9C4" w:rsidRDefault="004F5D37" w14:paraId="7C72EF39" w14:textId="152020CF">
      <w:pPr>
        <w:pStyle w:val="paragraph"/>
        <w:spacing w:before="0" w:beforeAutospacing="0" w:after="0" w:afterAutospacing="0"/>
        <w:rPr>
          <w:rFonts w:ascii="Calibri" w:hAnsi="Calibri" w:eastAsia="Calibri" w:cs="Calibri"/>
          <w:sz w:val="18"/>
          <w:szCs w:val="18"/>
        </w:rPr>
      </w:pPr>
      <w:r w:rsidRPr="50DBE9C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1. Welkom</w:t>
      </w:r>
      <w:r w:rsidRPr="50DBE9C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</w:rPr>
        <w:t> </w:t>
      </w:r>
      <w:r w:rsidRPr="50DBE9C4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 </w:t>
      </w:r>
    </w:p>
    <w:p w:rsidR="50DBE9C4" w:rsidP="50DBE9C4" w:rsidRDefault="5D6D3DFA" w14:paraId="51D42538" w14:textId="483B9376">
      <w:pPr>
        <w:pStyle w:val="paragraph"/>
        <w:spacing w:before="0" w:beforeAutospacing="0" w:after="0" w:afterAutospacing="0"/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 xml:space="preserve">- voorstellen </w:t>
      </w:r>
      <w:proofErr w:type="spellStart"/>
      <w:r w:rsidRPr="384B2025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Olcay</w:t>
      </w:r>
      <w:proofErr w:type="spellEnd"/>
    </w:p>
    <w:p w:rsidR="3CB09979" w:rsidP="384B2025" w:rsidRDefault="3CB09979" w14:paraId="6EF4D70D" w14:textId="09F8EE0E">
      <w:pPr>
        <w:pStyle w:val="paragraph"/>
        <w:spacing w:before="0" w:beforeAutospacing="0" w:after="0" w:afterAutospacing="0"/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  <w:t>- welkom nieuwe leden MR (als toehoorders vandaag).</w:t>
      </w:r>
    </w:p>
    <w:p w:rsidR="384B2025" w:rsidP="384B2025" w:rsidRDefault="384B2025" w14:paraId="7DEB878E" w14:textId="728E4A2F">
      <w:pPr>
        <w:pStyle w:val="paragraph"/>
        <w:spacing w:before="0" w:beforeAutospacing="0" w:after="0" w:afterAutospacing="0"/>
        <w:rPr>
          <w:rStyle w:val="eop"/>
          <w:rFonts w:ascii="Calibri" w:hAnsi="Calibri" w:eastAsia="Calibri" w:cs="Calibri"/>
          <w:color w:val="000000" w:themeColor="text1"/>
          <w:sz w:val="22"/>
          <w:szCs w:val="22"/>
        </w:rPr>
      </w:pPr>
    </w:p>
    <w:p w:rsidR="004F5D37" w:rsidP="6817586A" w:rsidRDefault="2203E73F" w14:paraId="6077DF20" w14:textId="54A00B84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384B2025">
        <w:rPr>
          <w:rStyle w:val="scxw53172049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2. </w:t>
      </w:r>
      <w:r w:rsidRPr="384B2025" w:rsidR="27B9204D">
        <w:rPr>
          <w:rStyle w:val="scxw53172049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Notulen vorige vergadering</w:t>
      </w:r>
    </w:p>
    <w:p w:rsidR="6D291D3E" w:rsidP="50DBE9C4" w:rsidRDefault="00AB4C6D" w14:paraId="29880DED" w14:textId="400796DB">
      <w:pPr>
        <w:pStyle w:val="paragraph"/>
        <w:spacing w:before="0" w:beforeAutospacing="0" w:after="0" w:afterAutospacing="0"/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>G</w:t>
      </w:r>
      <w:r w:rsidR="007F30AC"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 xml:space="preserve">een </w:t>
      </w:r>
      <w:r w:rsidR="00B1453E"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>op</w:t>
      </w:r>
      <w:r w:rsidR="009A5D4D"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 xml:space="preserve">- of </w:t>
      </w:r>
      <w:r w:rsidR="001D20BE"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>aanmerk</w:t>
      </w:r>
      <w:r w:rsidR="00A734A9"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  <w:t>ingen</w:t>
      </w:r>
    </w:p>
    <w:p w:rsidR="50DBE9C4" w:rsidP="50DBE9C4" w:rsidRDefault="50DBE9C4" w14:paraId="0AA8AB4A" w14:textId="43E68AA8">
      <w:pPr>
        <w:pStyle w:val="paragraph"/>
        <w:spacing w:before="0" w:beforeAutospacing="0" w:after="0" w:afterAutospacing="0"/>
        <w:rPr>
          <w:rStyle w:val="scxw53172049"/>
          <w:rFonts w:ascii="Calibri" w:hAnsi="Calibri" w:eastAsia="Calibri" w:cs="Calibri"/>
          <w:color w:val="000000" w:themeColor="text1"/>
          <w:sz w:val="22"/>
          <w:szCs w:val="22"/>
        </w:rPr>
      </w:pPr>
    </w:p>
    <w:p w:rsidR="32E9BF07" w:rsidP="3421B16A" w:rsidRDefault="491F5CC4" w14:paraId="1AF09ED0" w14:textId="1857CD72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384B2025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3. Fusie traject</w:t>
      </w:r>
    </w:p>
    <w:p w:rsidR="3FFB936A" w:rsidP="384B2025" w:rsidRDefault="3FFB936A" w14:paraId="3C7F767E" w14:textId="5AADFA92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- </w:t>
      </w:r>
      <w:r w:rsidR="0032089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Br</w:t>
      </w:r>
      <w:r w:rsidR="00B3512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ief </w:t>
      </w:r>
      <w:r w:rsidR="0062320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van b</w:t>
      </w:r>
      <w:r w:rsidR="00147D2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estuur</w:t>
      </w:r>
      <w:r w:rsidR="0022001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B3512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w</w:t>
      </w:r>
      <w:r w:rsidR="00AD27A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ordt de</w:t>
      </w:r>
      <w:r w:rsidR="0010660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ze </w:t>
      </w:r>
      <w:r w:rsidR="00F6213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week </w:t>
      </w:r>
      <w:r w:rsidR="00D818C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doo</w:t>
      </w:r>
      <w:r w:rsidR="00C3683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rgeg</w:t>
      </w:r>
      <w:r w:rsidR="00DB471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even</w:t>
      </w:r>
      <w:r w:rsidR="003E371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aan o</w:t>
      </w:r>
      <w:r w:rsidR="00914EF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uders</w:t>
      </w:r>
      <w:r w:rsidR="00E91FE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00714B89" w:rsidP="384B2025" w:rsidRDefault="0005653F" w14:paraId="419F7986" w14:textId="27FE6E69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-</w:t>
      </w:r>
      <w:r w:rsidR="007874F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3F61D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H</w:t>
      </w:r>
      <w:r w:rsidR="00D4203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oogstw</w:t>
      </w:r>
      <w:r w:rsidR="00E3457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aarsch</w:t>
      </w:r>
      <w:r w:rsidR="00B9197F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ijnlijk</w:t>
      </w:r>
      <w:r w:rsidR="003F113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5951B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eind </w:t>
      </w:r>
      <w:r w:rsidR="00022EDB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deze </w:t>
      </w:r>
      <w:r w:rsidR="00793171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week en </w:t>
      </w:r>
      <w:r w:rsidR="00EE22F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ander</w:t>
      </w:r>
      <w:r w:rsidR="00EC01C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s vol</w:t>
      </w:r>
      <w:r w:rsidR="0034579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gende we</w:t>
      </w:r>
      <w:r w:rsidR="002C76D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ek</w:t>
      </w:r>
      <w:r w:rsidR="00C049A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FE068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wor</w:t>
      </w:r>
      <w:r w:rsidR="00AE05A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dt </w:t>
      </w:r>
      <w:r w:rsidR="00EF7BC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de</w:t>
      </w:r>
      <w:r w:rsidR="00486D3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f</w:t>
      </w:r>
      <w:r w:rsidR="00DF49B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orma</w:t>
      </w:r>
      <w:r w:rsidR="00461F6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tie </w:t>
      </w:r>
      <w:r w:rsidR="0026306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aan</w:t>
      </w:r>
      <w:r w:rsidR="00EF7BC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ouders</w:t>
      </w:r>
      <w:r w:rsidR="00EA2B3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="00A116F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beke</w:t>
      </w:r>
      <w:r w:rsidR="007C71E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nd gemaa</w:t>
      </w:r>
      <w:r w:rsidR="00326852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kt.</w:t>
      </w:r>
    </w:p>
    <w:p w:rsidR="42DD50BB" w:rsidP="384B2025" w:rsidRDefault="42DD50BB" w14:paraId="2480B7CA" w14:textId="124379AC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- Mogelijkheid tot stellen van vragen aan </w:t>
      </w:r>
      <w:proofErr w:type="spellStart"/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Olcay</w:t>
      </w:r>
      <w:proofErr w:type="spellEnd"/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m.b.t. fusie (max 15 minuten).</w:t>
      </w:r>
    </w:p>
    <w:p w:rsidR="28684DC6" w:rsidP="53F7003E" w:rsidRDefault="28684DC6" w14:paraId="5F76FD51" w14:textId="35A93ED5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</w:p>
    <w:p w:rsidR="28684DC6" w:rsidP="50DBE9C4" w:rsidRDefault="2160B7B2" w14:paraId="39C8723A" w14:textId="18030917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384B2025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4</w:t>
      </w:r>
      <w:r w:rsidRPr="384B2025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. Schoolgids </w:t>
      </w:r>
      <w:r w:rsidRPr="384B2025" w:rsidR="24DAA0EB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(</w:t>
      </w:r>
      <w:r w:rsidRPr="384B2025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concept)</w:t>
      </w:r>
    </w:p>
    <w:p w:rsidR="2765F13E" w:rsidP="384B2025" w:rsidRDefault="00DD01E0" w14:paraId="6B26ABD1" w14:textId="2068396B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</w:t>
      </w:r>
      <w:r w:rsidR="003A188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olgend </w:t>
      </w:r>
      <w:r w:rsidR="003C335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jaar zal e</w:t>
      </w:r>
      <w:r w:rsidR="009F5A6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r een nieuwe</w:t>
      </w:r>
      <w:r w:rsidR="003B09E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scho</w:t>
      </w:r>
      <w:r w:rsidR="007128E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olgid</w:t>
      </w:r>
      <w:r w:rsidR="00673AD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s </w:t>
      </w:r>
      <w:r w:rsidR="00156D0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kom</w:t>
      </w:r>
      <w:r w:rsidR="003661AB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en</w:t>
      </w:r>
      <w:r w:rsidR="00333BC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Pr="00A537FA" w:rsidR="006E24EB" w:rsidP="384B2025" w:rsidRDefault="00DF73C8" w14:paraId="08B28687" w14:textId="2AD8366D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00A537F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Tra</w:t>
      </w:r>
      <w:r w:rsidRPr="00A537FA" w:rsidR="00C008A9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ktatie</w:t>
      </w:r>
      <w:r w:rsidRPr="00A537FA" w:rsidR="00F3630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be</w:t>
      </w:r>
      <w:r w:rsidRPr="00A537FA" w:rsidR="00E80F89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leid</w:t>
      </w:r>
      <w:r w:rsidRPr="00A537FA" w:rsidR="00B33027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A537FA" w:rsidR="004F73AB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zal </w:t>
      </w:r>
      <w:r w:rsidRPr="00A537FA" w:rsidR="00C7212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vol</w:t>
      </w:r>
      <w:r w:rsidRPr="00A537FA" w:rsidR="003974DC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gend sch</w:t>
      </w:r>
      <w:r w:rsidRPr="00A537FA" w:rsidR="004A027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ooljaar </w:t>
      </w:r>
      <w:r w:rsidRPr="00A537FA" w:rsidR="00BF5FD5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opge</w:t>
      </w:r>
      <w:r w:rsidRPr="00A537FA" w:rsidR="00AE6CC2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pak</w:t>
      </w:r>
      <w:r w:rsidRPr="00A537FA" w:rsidR="006A38F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t wo</w:t>
      </w:r>
      <w:r w:rsidRPr="00A537FA" w:rsidR="000A064B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rden d</w:t>
      </w:r>
      <w:r w:rsidRPr="00A537FA" w:rsidR="008D3D81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oor de </w:t>
      </w:r>
      <w:r w:rsidRPr="00A537FA" w:rsidR="00EA4AEF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MR</w:t>
      </w:r>
      <w:r w:rsidRPr="00A537FA" w:rsidR="00772784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.</w:t>
      </w:r>
    </w:p>
    <w:p w:rsidR="384B2025" w:rsidP="384B2025" w:rsidRDefault="384B2025" w14:paraId="787D70D2" w14:textId="03A5BF8F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</w:p>
    <w:p w:rsidR="28684DC6" w:rsidP="50DBE9C4" w:rsidRDefault="436A2888" w14:paraId="5710E441" w14:textId="68F514C1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50DBE9C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De schoolgids is een samensmelting van beide scholen. Omdat er bij de start van het nieuwe schooljaar ook een nieuwe schoolgids moet zijn, is nu voor deze vorm gekozen.</w:t>
      </w:r>
    </w:p>
    <w:p w:rsidR="28684DC6" w:rsidP="50DBE9C4" w:rsidRDefault="28684DC6" w14:paraId="231D8002" w14:textId="34C58A72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</w:p>
    <w:p w:rsidR="28684DC6" w:rsidP="50DBE9C4" w:rsidRDefault="74185BEF" w14:paraId="5BC77B3F" w14:textId="7D32323E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In september worden de resultaten van doorstroomtoets groepen 8 pas gedeeld. Als de deze verkrijgbaar zijn zullen ze nog ingevoegd worden. </w:t>
      </w:r>
      <w:r w:rsidRPr="384B2025" w:rsidR="556A622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Het onderdeel </w:t>
      </w:r>
      <w:proofErr w:type="spellStart"/>
      <w:r w:rsidRPr="384B2025" w:rsidR="556A622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mbt</w:t>
      </w:r>
      <w:proofErr w:type="spellEnd"/>
      <w:r w:rsidRPr="384B2025" w:rsidR="556A622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SOP is zeer recent pas aangepast. </w:t>
      </w:r>
      <w:r w:rsidRPr="384B2025" w:rsidR="7041106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Het staat nog niet in de conceptversie van de schoolgids.</w:t>
      </w:r>
    </w:p>
    <w:p w:rsidR="384B2025" w:rsidP="384B2025" w:rsidRDefault="384B2025" w14:paraId="15A4A692" w14:textId="18969068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</w:p>
    <w:p w:rsidR="556A622A" w:rsidP="384B2025" w:rsidRDefault="556A622A" w14:paraId="730B5964" w14:textId="64045C03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384B2025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5. </w:t>
      </w:r>
      <w:r w:rsidRPr="384B2025" w:rsidR="23FBBB32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SOP fusieschool </w:t>
      </w:r>
      <w:proofErr w:type="spellStart"/>
      <w:r w:rsidRPr="384B2025" w:rsidR="23FBBB32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mbt</w:t>
      </w:r>
      <w:proofErr w:type="spellEnd"/>
      <w:r w:rsidRPr="384B2025" w:rsidR="23FBBB32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schoolgids</w:t>
      </w:r>
    </w:p>
    <w:p w:rsidR="28684DC6" w:rsidP="50DBE9C4" w:rsidRDefault="00423D74" w14:paraId="53488713" w14:textId="6C59B644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G</w:t>
      </w:r>
      <w:r w:rsidR="00FC73FC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een </w:t>
      </w:r>
      <w:r w:rsidR="004E1D9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op-</w:t>
      </w:r>
      <w:r w:rsidR="009270D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of aanm</w:t>
      </w:r>
      <w:r w:rsidR="003B2C6F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erkin</w:t>
      </w:r>
      <w:r w:rsidR="00692B5F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gen</w:t>
      </w:r>
      <w:r w:rsidR="000555DB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00B17A55" w:rsidP="50DBE9C4" w:rsidRDefault="00B17A55" w14:paraId="17A08097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</w:p>
    <w:p w:rsidR="28684DC6" w:rsidP="50DBE9C4" w:rsidRDefault="1CC84ECF" w14:paraId="3389BF85" w14:textId="5DBF86BA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53F7003E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5</w:t>
      </w:r>
      <w:r w:rsidRPr="53F7003E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. Addendum </w:t>
      </w:r>
      <w:proofErr w:type="spellStart"/>
      <w:r w:rsidRPr="53F7003E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kindcentrum</w:t>
      </w:r>
      <w:proofErr w:type="spellEnd"/>
      <w:r w:rsidRPr="53F7003E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plan 20</w:t>
      </w:r>
      <w:r w:rsidRPr="53F7003E" w:rsidR="044C7FB9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1</w:t>
      </w:r>
      <w:r w:rsidRPr="53F7003E" w:rsidR="436A2888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9/2023</w:t>
      </w:r>
      <w:r w:rsidRPr="53F7003E" w:rsidR="089D7507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.</w:t>
      </w:r>
    </w:p>
    <w:p w:rsidR="28684DC6" w:rsidP="384B2025" w:rsidRDefault="009E0162" w14:paraId="18B0DD87" w14:textId="08CFD48E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Dit p</w:t>
      </w:r>
      <w:r w:rsidR="004B0F28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lan zal i</w:t>
      </w:r>
      <w:r w:rsidR="00530069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n de l</w:t>
      </w:r>
      <w:r w:rsidR="00477D8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oop </w:t>
      </w:r>
      <w:r w:rsidR="00DD566A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van vol</w:t>
      </w:r>
      <w:r w:rsidR="00EB363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gend s</w:t>
      </w:r>
      <w:r w:rsidR="0062076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chool</w:t>
      </w:r>
      <w:r w:rsidR="000B19CE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jaa</w:t>
      </w:r>
      <w:r w:rsidR="008F7C6D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r </w:t>
      </w:r>
      <w:r w:rsidR="00566DD4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opgepak</w:t>
      </w:r>
      <w:r w:rsidR="00761E8F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t gaan wo</w:t>
      </w:r>
      <w:r w:rsidR="00054323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rden</w:t>
      </w:r>
      <w:r w:rsidR="00937D5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28684DC6" w:rsidP="384B2025" w:rsidRDefault="28684DC6" w14:paraId="51234687" w14:textId="2F24E1F1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</w:p>
    <w:p w:rsidR="28684DC6" w:rsidP="3421B16A" w:rsidRDefault="089D7507" w14:paraId="6925555C" w14:textId="43464CF1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</w:pP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Door de fusie is e</w:t>
      </w:r>
      <w:r w:rsidRPr="384B2025" w:rsidR="1E353357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r</w:t>
      </w: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geen nieuw </w:t>
      </w:r>
      <w:proofErr w:type="spellStart"/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kindcentrumplan</w:t>
      </w:r>
      <w:proofErr w:type="spellEnd"/>
      <w:r w:rsidRPr="384B2025" w:rsidR="59416740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 xml:space="preserve"> gemaakt</w:t>
      </w:r>
      <w:r w:rsidRPr="384B2025">
        <w:rPr>
          <w:rStyle w:val="normaltextrun"/>
          <w:rFonts w:ascii="Calibri" w:hAnsi="Calibri" w:eastAsia="Calibri" w:cs="Calibri"/>
          <w:color w:val="000000" w:themeColor="text1"/>
          <w:sz w:val="22"/>
          <w:szCs w:val="22"/>
        </w:rPr>
        <w:t>. Dit zal in de loop van volgend schooljaar worden opgesteld.</w:t>
      </w:r>
    </w:p>
    <w:p w:rsidR="32E9BF07" w:rsidP="32E9BF07" w:rsidRDefault="32E9BF07" w14:paraId="30CCA7B6" w14:textId="25C5F33C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</w:p>
    <w:p w:rsidR="2445B7BE" w:rsidP="72F49B37" w:rsidRDefault="7B038E48" w14:paraId="706D353B" w14:textId="53D34B38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53F7003E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6</w:t>
      </w:r>
      <w:r w:rsidRPr="53F7003E" w:rsidR="4285AAE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. </w:t>
      </w:r>
      <w:r w:rsidRPr="53F7003E" w:rsidR="61FC308D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N</w:t>
      </w:r>
      <w:r w:rsidRPr="53F7003E" w:rsidR="799DE90A">
        <w:rPr>
          <w:rStyle w:val="normaltextrun"/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>ieuwe MR-leden.</w:t>
      </w:r>
    </w:p>
    <w:p w:rsidR="03A02BE4" w:rsidP="50DBE9C4" w:rsidRDefault="03A02BE4" w14:paraId="107AAC4C" w14:textId="35397E1D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50DBE9C4">
        <w:rPr>
          <w:rStyle w:val="normaltextrun"/>
          <w:rFonts w:ascii="Calibri" w:hAnsi="Calibri" w:eastAsia="Calibri" w:cs="Calibri"/>
          <w:sz w:val="22"/>
          <w:szCs w:val="22"/>
        </w:rPr>
        <w:t>Welke dag heeft voorkeur voor vergaderingen?</w:t>
      </w:r>
      <w:r w:rsidR="00190912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r w:rsidR="00376562">
        <w:rPr>
          <w:rStyle w:val="normaltextrun"/>
          <w:rFonts w:ascii="Calibri" w:hAnsi="Calibri" w:eastAsia="Calibri" w:cs="Calibri"/>
          <w:sz w:val="22"/>
          <w:szCs w:val="22"/>
        </w:rPr>
        <w:t>Maand</w:t>
      </w:r>
      <w:r w:rsidR="00BF09BE">
        <w:rPr>
          <w:rStyle w:val="normaltextrun"/>
          <w:rFonts w:ascii="Calibri" w:hAnsi="Calibri" w:eastAsia="Calibri" w:cs="Calibri"/>
          <w:sz w:val="22"/>
          <w:szCs w:val="22"/>
        </w:rPr>
        <w:t>ag</w:t>
      </w:r>
    </w:p>
    <w:p w:rsidR="03A02BE4" w:rsidP="50DBE9C4" w:rsidRDefault="03A02BE4" w14:paraId="2B14781B" w14:textId="79B010D0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50DBE9C4">
        <w:rPr>
          <w:rStyle w:val="normaltextrun"/>
          <w:rFonts w:ascii="Calibri" w:hAnsi="Calibri" w:eastAsia="Calibri" w:cs="Calibri"/>
          <w:sz w:val="22"/>
          <w:szCs w:val="22"/>
        </w:rPr>
        <w:t>Welke tijd heeft voorkeur voor vergaderingen?</w:t>
      </w:r>
      <w:r w:rsidR="00A6398B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r w:rsidR="00232DD7">
        <w:rPr>
          <w:rStyle w:val="normaltextrun"/>
          <w:rFonts w:ascii="Calibri" w:hAnsi="Calibri" w:eastAsia="Calibri" w:cs="Calibri"/>
          <w:sz w:val="22"/>
          <w:szCs w:val="22"/>
        </w:rPr>
        <w:t>19</w:t>
      </w:r>
      <w:r w:rsidR="00B85967">
        <w:rPr>
          <w:rStyle w:val="normaltextrun"/>
          <w:rFonts w:ascii="Calibri" w:hAnsi="Calibri" w:eastAsia="Calibri" w:cs="Calibri"/>
          <w:sz w:val="22"/>
          <w:szCs w:val="22"/>
        </w:rPr>
        <w:t>.30</w:t>
      </w:r>
      <w:r w:rsidR="001F5E60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r w:rsidR="006E3BB3">
        <w:rPr>
          <w:rStyle w:val="normaltextrun"/>
          <w:rFonts w:ascii="Calibri" w:hAnsi="Calibri" w:eastAsia="Calibri" w:cs="Calibri"/>
          <w:sz w:val="22"/>
          <w:szCs w:val="22"/>
        </w:rPr>
        <w:t>–</w:t>
      </w:r>
      <w:r w:rsidR="00795B9B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r w:rsidR="00447B48">
        <w:rPr>
          <w:rStyle w:val="normaltextrun"/>
          <w:rFonts w:ascii="Calibri" w:hAnsi="Calibri" w:eastAsia="Calibri" w:cs="Calibri"/>
          <w:sz w:val="22"/>
          <w:szCs w:val="22"/>
        </w:rPr>
        <w:t>21</w:t>
      </w:r>
      <w:r w:rsidR="006E3BB3">
        <w:rPr>
          <w:rStyle w:val="normaltextrun"/>
          <w:rFonts w:ascii="Calibri" w:hAnsi="Calibri" w:eastAsia="Calibri" w:cs="Calibri"/>
          <w:sz w:val="22"/>
          <w:szCs w:val="22"/>
        </w:rPr>
        <w:t>.00 uu</w:t>
      </w:r>
      <w:r w:rsidR="000714AE">
        <w:rPr>
          <w:rStyle w:val="normaltextrun"/>
          <w:rFonts w:ascii="Calibri" w:hAnsi="Calibri" w:eastAsia="Calibri" w:cs="Calibri"/>
          <w:sz w:val="22"/>
          <w:szCs w:val="22"/>
        </w:rPr>
        <w:t>r</w:t>
      </w:r>
    </w:p>
    <w:p w:rsidR="00810090" w:rsidP="50DBE9C4" w:rsidRDefault="00810090" w14:paraId="4EAF40D1" w14:textId="77777777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</w:p>
    <w:p w:rsidRPr="00931EB2" w:rsidR="00567434" w:rsidP="50DBE9C4" w:rsidRDefault="005B483A" w14:paraId="61310362" w14:textId="00BC6A2D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00931EB2">
        <w:rPr>
          <w:rStyle w:val="normaltextrun"/>
          <w:rFonts w:ascii="Calibri" w:hAnsi="Calibri" w:eastAsia="Calibri" w:cs="Calibri"/>
          <w:sz w:val="22"/>
          <w:szCs w:val="22"/>
        </w:rPr>
        <w:t>Sab</w:t>
      </w:r>
      <w:r w:rsidRPr="00931EB2" w:rsidR="00B52FD5">
        <w:rPr>
          <w:rStyle w:val="normaltextrun"/>
          <w:rFonts w:ascii="Calibri" w:hAnsi="Calibri" w:eastAsia="Calibri" w:cs="Calibri"/>
          <w:sz w:val="22"/>
          <w:szCs w:val="22"/>
        </w:rPr>
        <w:t xml:space="preserve">rina </w:t>
      </w:r>
      <w:proofErr w:type="spellStart"/>
      <w:r w:rsidRPr="00931EB2" w:rsidR="00B52FD5">
        <w:rPr>
          <w:rStyle w:val="normaltextrun"/>
          <w:rFonts w:ascii="Calibri" w:hAnsi="Calibri" w:eastAsia="Calibri" w:cs="Calibri"/>
          <w:sz w:val="22"/>
          <w:szCs w:val="22"/>
        </w:rPr>
        <w:t>Zek</w:t>
      </w:r>
      <w:r w:rsidRPr="00931EB2" w:rsidR="00B96426">
        <w:rPr>
          <w:rStyle w:val="normaltextrun"/>
          <w:rFonts w:ascii="Calibri" w:hAnsi="Calibri" w:eastAsia="Calibri" w:cs="Calibri"/>
          <w:sz w:val="22"/>
          <w:szCs w:val="22"/>
        </w:rPr>
        <w:t>irovic</w:t>
      </w:r>
      <w:proofErr w:type="spellEnd"/>
      <w:r w:rsidRPr="00931EB2" w:rsidR="00B96426">
        <w:rPr>
          <w:rStyle w:val="normaltextrun"/>
          <w:rFonts w:ascii="Calibri" w:hAnsi="Calibri" w:eastAsia="Calibri" w:cs="Calibri"/>
          <w:sz w:val="22"/>
          <w:szCs w:val="22"/>
        </w:rPr>
        <w:t xml:space="preserve">, </w:t>
      </w:r>
      <w:hyperlink w:history="1" r:id="rId9">
        <w:r w:rsidRPr="00931EB2" w:rsidR="00C92D20">
          <w:rPr>
            <w:rStyle w:val="Hyperlink"/>
            <w:rFonts w:ascii="Calibri" w:hAnsi="Calibri" w:eastAsia="Calibri" w:cs="Calibri"/>
            <w:sz w:val="22"/>
            <w:szCs w:val="22"/>
          </w:rPr>
          <w:t>sabrina.zekirovic@gmail.com</w:t>
        </w:r>
      </w:hyperlink>
    </w:p>
    <w:p w:rsidRPr="00B646E2" w:rsidR="00C92D20" w:rsidP="50DBE9C4" w:rsidRDefault="00052B96" w14:paraId="30F86575" w14:textId="19C6FB69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00B646E2">
        <w:rPr>
          <w:rStyle w:val="normaltextrun"/>
          <w:rFonts w:ascii="Calibri" w:hAnsi="Calibri" w:eastAsia="Calibri" w:cs="Calibri"/>
          <w:sz w:val="22"/>
          <w:szCs w:val="22"/>
        </w:rPr>
        <w:t xml:space="preserve">Eefke van </w:t>
      </w:r>
      <w:r w:rsidRPr="00B646E2" w:rsidR="000E4451">
        <w:rPr>
          <w:rStyle w:val="normaltextrun"/>
          <w:rFonts w:ascii="Calibri" w:hAnsi="Calibri" w:eastAsia="Calibri" w:cs="Calibri"/>
          <w:sz w:val="22"/>
          <w:szCs w:val="22"/>
        </w:rPr>
        <w:t>Buul</w:t>
      </w:r>
      <w:r w:rsidRPr="00B646E2" w:rsidR="00200D0F">
        <w:rPr>
          <w:rStyle w:val="normaltextrun"/>
          <w:rFonts w:ascii="Calibri" w:hAnsi="Calibri" w:eastAsia="Calibri" w:cs="Calibri"/>
          <w:sz w:val="22"/>
          <w:szCs w:val="22"/>
        </w:rPr>
        <w:t xml:space="preserve">, </w:t>
      </w:r>
      <w:hyperlink w:history="1" r:id="rId10">
        <w:r w:rsidRPr="0099111A" w:rsidR="00A126CC">
          <w:rPr>
            <w:rStyle w:val="Hyperlink"/>
            <w:rFonts w:ascii="Calibri" w:hAnsi="Calibri" w:eastAsia="Calibri" w:cs="Calibri"/>
            <w:sz w:val="22"/>
            <w:szCs w:val="22"/>
          </w:rPr>
          <w:t>eefke.vanbuul@signumonderwijs.nl</w:t>
        </w:r>
      </w:hyperlink>
    </w:p>
    <w:p w:rsidR="007C71DF" w:rsidP="50DBE9C4" w:rsidRDefault="007A42DE" w14:paraId="3FDC0A11" w14:textId="46A82197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>
        <w:rPr>
          <w:rStyle w:val="normaltextrun"/>
          <w:rFonts w:ascii="Calibri" w:hAnsi="Calibri" w:eastAsia="Calibri" w:cs="Calibri"/>
          <w:sz w:val="22"/>
          <w:szCs w:val="22"/>
        </w:rPr>
        <w:t xml:space="preserve">Linda </w:t>
      </w:r>
      <w:proofErr w:type="spellStart"/>
      <w:r w:rsidR="00CA459E">
        <w:rPr>
          <w:rStyle w:val="normaltextrun"/>
          <w:rFonts w:ascii="Calibri" w:hAnsi="Calibri" w:eastAsia="Calibri" w:cs="Calibri"/>
          <w:sz w:val="22"/>
          <w:szCs w:val="22"/>
        </w:rPr>
        <w:t>Verhal</w:t>
      </w:r>
      <w:r w:rsidR="00A02A78">
        <w:rPr>
          <w:rStyle w:val="normaltextrun"/>
          <w:rFonts w:ascii="Calibri" w:hAnsi="Calibri" w:eastAsia="Calibri" w:cs="Calibri"/>
          <w:sz w:val="22"/>
          <w:szCs w:val="22"/>
        </w:rPr>
        <w:t>len</w:t>
      </w:r>
      <w:proofErr w:type="spellEnd"/>
      <w:r w:rsidR="008141F8">
        <w:rPr>
          <w:rStyle w:val="normaltextrun"/>
          <w:rFonts w:ascii="Calibri" w:hAnsi="Calibri" w:eastAsia="Calibri" w:cs="Calibri"/>
          <w:sz w:val="22"/>
          <w:szCs w:val="22"/>
        </w:rPr>
        <w:t xml:space="preserve">, </w:t>
      </w:r>
      <w:hyperlink w:history="1" r:id="rId11">
        <w:r w:rsidRPr="0099111A" w:rsidR="00200AA8">
          <w:rPr>
            <w:rStyle w:val="Hyperlink"/>
            <w:rFonts w:ascii="Calibri" w:hAnsi="Calibri" w:eastAsia="Calibri" w:cs="Calibri"/>
            <w:sz w:val="22"/>
            <w:szCs w:val="22"/>
          </w:rPr>
          <w:t>linda.verhallen@signumonderwijs.nl</w:t>
        </w:r>
      </w:hyperlink>
      <w:r w:rsidR="00200AA8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</w:p>
    <w:p w:rsidRPr="00DC3DE4" w:rsidR="00200AA8" w:rsidP="50DBE9C4" w:rsidRDefault="00600EF6" w14:paraId="1AFA3CEA" w14:textId="62D0D0C2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  <w:lang w:val="en-US"/>
        </w:rPr>
      </w:pPr>
      <w:r w:rsidRPr="00DC3DE4">
        <w:rPr>
          <w:rStyle w:val="normaltextrun"/>
          <w:rFonts w:ascii="Calibri" w:hAnsi="Calibri" w:eastAsia="Calibri" w:cs="Calibri"/>
          <w:sz w:val="22"/>
          <w:szCs w:val="22"/>
          <w:lang w:val="en-US"/>
        </w:rPr>
        <w:t>N</w:t>
      </w:r>
      <w:r w:rsidRPr="00DC3DE4" w:rsidR="00FF464D">
        <w:rPr>
          <w:rStyle w:val="normaltextrun"/>
          <w:rFonts w:ascii="Calibri" w:hAnsi="Calibri" w:eastAsia="Calibri" w:cs="Calibri"/>
          <w:sz w:val="22"/>
          <w:szCs w:val="22"/>
          <w:lang w:val="en-US"/>
        </w:rPr>
        <w:t>an</w:t>
      </w:r>
      <w:r w:rsidRPr="00DC3DE4">
        <w:rPr>
          <w:rStyle w:val="normaltextrun"/>
          <w:rFonts w:ascii="Calibri" w:hAnsi="Calibri" w:eastAsia="Calibri" w:cs="Calibri"/>
          <w:sz w:val="22"/>
          <w:szCs w:val="22"/>
          <w:lang w:val="en-US"/>
        </w:rPr>
        <w:t xml:space="preserve">cy </w:t>
      </w:r>
      <w:proofErr w:type="spellStart"/>
      <w:r w:rsidRPr="00DC3DE4">
        <w:rPr>
          <w:rStyle w:val="normaltextrun"/>
          <w:rFonts w:ascii="Calibri" w:hAnsi="Calibri" w:eastAsia="Calibri" w:cs="Calibri"/>
          <w:sz w:val="22"/>
          <w:szCs w:val="22"/>
          <w:lang w:val="en-US"/>
        </w:rPr>
        <w:t>beens</w:t>
      </w:r>
      <w:proofErr w:type="spellEnd"/>
      <w:r w:rsidRPr="00DC3DE4" w:rsidR="001968BB">
        <w:rPr>
          <w:rStyle w:val="normaltextrun"/>
          <w:rFonts w:ascii="Calibri" w:hAnsi="Calibri" w:eastAsia="Calibri" w:cs="Calibri"/>
          <w:sz w:val="22"/>
          <w:szCs w:val="22"/>
          <w:lang w:val="en-US"/>
        </w:rPr>
        <w:t xml:space="preserve">, </w:t>
      </w:r>
      <w:hyperlink w:history="1" r:id="rId12">
        <w:r w:rsidRPr="0099111A" w:rsidR="00522582">
          <w:rPr>
            <w:rStyle w:val="Hyperlink"/>
            <w:rFonts w:ascii="Calibri" w:hAnsi="Calibri" w:eastAsia="Calibri" w:cs="Calibri"/>
            <w:sz w:val="22"/>
            <w:szCs w:val="22"/>
            <w:lang w:val="en-US"/>
          </w:rPr>
          <w:t>nancy.beens@signumonderwijs.nl</w:t>
        </w:r>
      </w:hyperlink>
    </w:p>
    <w:p w:rsidRPr="00F922E5" w:rsidR="00522582" w:rsidP="50DBE9C4" w:rsidRDefault="0059557D" w14:paraId="4CA446E4" w14:textId="55EBEB7B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00F922E5">
        <w:rPr>
          <w:rStyle w:val="normaltextrun"/>
          <w:rFonts w:ascii="Calibri" w:hAnsi="Calibri" w:eastAsia="Calibri" w:cs="Calibri"/>
          <w:sz w:val="22"/>
          <w:szCs w:val="22"/>
        </w:rPr>
        <w:t>Debb</w:t>
      </w:r>
      <w:r w:rsidRPr="00F922E5" w:rsidR="001E0DEE">
        <w:rPr>
          <w:rStyle w:val="normaltextrun"/>
          <w:rFonts w:ascii="Calibri" w:hAnsi="Calibri" w:eastAsia="Calibri" w:cs="Calibri"/>
          <w:sz w:val="22"/>
          <w:szCs w:val="22"/>
        </w:rPr>
        <w:t>ie Mu</w:t>
      </w:r>
      <w:r w:rsidRPr="00F922E5" w:rsidR="00242FDB">
        <w:rPr>
          <w:rStyle w:val="normaltextrun"/>
          <w:rFonts w:ascii="Calibri" w:hAnsi="Calibri" w:eastAsia="Calibri" w:cs="Calibri"/>
          <w:sz w:val="22"/>
          <w:szCs w:val="22"/>
        </w:rPr>
        <w:t>lders</w:t>
      </w:r>
      <w:r w:rsidRPr="00F922E5" w:rsidR="00515AF2">
        <w:rPr>
          <w:rStyle w:val="normaltextrun"/>
          <w:rFonts w:ascii="Calibri" w:hAnsi="Calibri" w:eastAsia="Calibri" w:cs="Calibri"/>
          <w:sz w:val="22"/>
          <w:szCs w:val="22"/>
        </w:rPr>
        <w:t xml:space="preserve">, </w:t>
      </w:r>
      <w:hyperlink w:history="1" r:id="rId13">
        <w:r w:rsidRPr="0099111A" w:rsidR="005E4826">
          <w:rPr>
            <w:rStyle w:val="Hyperlink"/>
            <w:rFonts w:ascii="Calibri" w:hAnsi="Calibri" w:eastAsia="Calibri" w:cs="Calibri"/>
            <w:sz w:val="22"/>
            <w:szCs w:val="22"/>
          </w:rPr>
          <w:t>debs_iske@hotmail.com</w:t>
        </w:r>
      </w:hyperlink>
      <w:r w:rsidR="005E4826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</w:p>
    <w:p w:rsidR="00FB7EF7" w:rsidP="50DBE9C4" w:rsidRDefault="00C975D9" w14:paraId="764A8B2C" w14:textId="330C4B4C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>
        <w:rPr>
          <w:rStyle w:val="normaltextrun"/>
          <w:rFonts w:ascii="Calibri" w:hAnsi="Calibri" w:eastAsia="Calibri" w:cs="Calibri"/>
          <w:sz w:val="22"/>
          <w:szCs w:val="22"/>
        </w:rPr>
        <w:t xml:space="preserve">Robbert </w:t>
      </w:r>
      <w:r w:rsidR="003F32D5">
        <w:rPr>
          <w:rStyle w:val="normaltextrun"/>
          <w:rFonts w:ascii="Calibri" w:hAnsi="Calibri" w:eastAsia="Calibri" w:cs="Calibri"/>
          <w:sz w:val="22"/>
          <w:szCs w:val="22"/>
        </w:rPr>
        <w:t>van Voor</w:t>
      </w:r>
      <w:r w:rsidR="00724B8B">
        <w:rPr>
          <w:rStyle w:val="normaltextrun"/>
          <w:rFonts w:ascii="Calibri" w:hAnsi="Calibri" w:eastAsia="Calibri" w:cs="Calibri"/>
          <w:sz w:val="22"/>
          <w:szCs w:val="22"/>
        </w:rPr>
        <w:t xml:space="preserve">en </w:t>
      </w:r>
      <w:hyperlink w:history="1" r:id="rId14">
        <w:r w:rsidRPr="0099111A" w:rsidR="008F2C89">
          <w:rPr>
            <w:rStyle w:val="Hyperlink"/>
            <w:rFonts w:ascii="Calibri" w:hAnsi="Calibri" w:eastAsia="Calibri" w:cs="Calibri"/>
            <w:sz w:val="22"/>
            <w:szCs w:val="22"/>
          </w:rPr>
          <w:t>robbert.van.vooren@gmail.com</w:t>
        </w:r>
      </w:hyperlink>
    </w:p>
    <w:p w:rsidR="008F2C89" w:rsidP="50DBE9C4" w:rsidRDefault="007848E0" w14:paraId="6348D4D0" w14:textId="29FB96DD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  <w:r w:rsidRPr="2D300B8C">
        <w:rPr>
          <w:rStyle w:val="normaltextrun"/>
          <w:rFonts w:ascii="Calibri" w:hAnsi="Calibri" w:eastAsia="Calibri" w:cs="Calibri"/>
          <w:sz w:val="22"/>
          <w:szCs w:val="22"/>
        </w:rPr>
        <w:t>Ha</w:t>
      </w:r>
      <w:r w:rsidRPr="2D300B8C" w:rsidR="00DD17C7">
        <w:rPr>
          <w:rStyle w:val="normaltextrun"/>
          <w:rFonts w:ascii="Calibri" w:hAnsi="Calibri" w:eastAsia="Calibri" w:cs="Calibri"/>
          <w:sz w:val="22"/>
          <w:szCs w:val="22"/>
        </w:rPr>
        <w:t xml:space="preserve">nneke van </w:t>
      </w:r>
      <w:r w:rsidRPr="2D300B8C" w:rsidR="00CD5F95">
        <w:rPr>
          <w:rStyle w:val="normaltextrun"/>
          <w:rFonts w:ascii="Calibri" w:hAnsi="Calibri" w:eastAsia="Calibri" w:cs="Calibri"/>
          <w:sz w:val="22"/>
          <w:szCs w:val="22"/>
        </w:rPr>
        <w:t>Loon</w:t>
      </w:r>
      <w:r w:rsidRPr="2D300B8C" w:rsidR="004A6BCD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hyperlink r:id="rId15">
        <w:r w:rsidRPr="2D300B8C" w:rsidR="00CF459A">
          <w:rPr>
            <w:rStyle w:val="Hyperlink"/>
            <w:rFonts w:ascii="Calibri" w:hAnsi="Calibri" w:eastAsia="Calibri" w:cs="Calibri"/>
            <w:sz w:val="22"/>
            <w:szCs w:val="22"/>
          </w:rPr>
          <w:t>hanneke.vanloon@signumonderwijs.nl</w:t>
        </w:r>
      </w:hyperlink>
      <w:r w:rsidRPr="2D300B8C" w:rsidR="00CF459A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</w:p>
    <w:p w:rsidR="2D300B8C" w:rsidP="403BA577" w:rsidRDefault="17037E85" w14:paraId="62188B77" w14:textId="67A8D25B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/>
          <w:sz w:val="22"/>
          <w:szCs w:val="22"/>
        </w:rPr>
      </w:pPr>
      <w:r w:rsidRPr="403BA577" w:rsidR="17037E85">
        <w:rPr>
          <w:rStyle w:val="normaltextrun"/>
          <w:rFonts w:ascii="Calibri" w:hAnsi="Calibri" w:eastAsia="Calibri" w:cs="Calibri"/>
          <w:sz w:val="22"/>
          <w:szCs w:val="22"/>
        </w:rPr>
        <w:t xml:space="preserve">Naomi </w:t>
      </w:r>
      <w:r w:rsidRPr="403BA577" w:rsidR="17037E85">
        <w:rPr>
          <w:rStyle w:val="normaltextrun"/>
          <w:rFonts w:ascii="Calibri" w:hAnsi="Calibri" w:eastAsia="Calibri" w:cs="Calibri"/>
          <w:sz w:val="22"/>
          <w:szCs w:val="22"/>
        </w:rPr>
        <w:t>Nieveld</w:t>
      </w:r>
      <w:r w:rsidRPr="403BA577" w:rsidR="1F92D589">
        <w:rPr>
          <w:rStyle w:val="normaltextrun"/>
          <w:rFonts w:ascii="Calibri" w:hAnsi="Calibri" w:eastAsia="Calibri" w:cs="Calibri"/>
          <w:sz w:val="22"/>
          <w:szCs w:val="22"/>
        </w:rPr>
        <w:t xml:space="preserve"> </w:t>
      </w:r>
      <w:hyperlink r:id="Rb1b80412f3c04fde">
        <w:r w:rsidRPr="403BA577" w:rsidR="1F92D589">
          <w:rPr>
            <w:rStyle w:val="Hyperlink"/>
            <w:rFonts w:ascii="Calibri" w:hAnsi="Calibri" w:eastAsia="Calibri" w:cs="Calibri"/>
            <w:sz w:val="22"/>
            <w:szCs w:val="22"/>
          </w:rPr>
          <w:t>noaminieveld</w:t>
        </w:r>
        <w:r w:rsidRPr="403BA577" w:rsidR="1F92D589">
          <w:rPr>
            <w:rStyle w:val="Hyperlink"/>
            <w:rFonts w:ascii="Calibri" w:hAnsi="Calibri" w:eastAsia="Calibri" w:cs="Calibri"/>
            <w:sz w:val="22"/>
            <w:szCs w:val="22"/>
          </w:rPr>
          <w:t>@gmail</w:t>
        </w:r>
        <w:r w:rsidRPr="403BA577" w:rsidR="1F92D589">
          <w:rPr>
            <w:rStyle w:val="Hyperlink"/>
            <w:rFonts w:ascii="Calibri" w:hAnsi="Calibri" w:eastAsia="Calibri" w:cs="Calibri"/>
            <w:sz w:val="22"/>
            <w:szCs w:val="22"/>
          </w:rPr>
          <w:t>.com</w:t>
        </w:r>
      </w:hyperlink>
    </w:p>
    <w:p w:rsidR="403BA577" w:rsidP="403BA577" w:rsidRDefault="403BA577" w14:paraId="30BCAA1F" w14:textId="423DCE90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Calibri" w:cs="Calibri"/>
          <w:sz w:val="22"/>
          <w:szCs w:val="22"/>
        </w:rPr>
      </w:pPr>
    </w:p>
    <w:p w:rsidRPr="00F922E5" w:rsidR="00DB0D62" w:rsidP="50DBE9C4" w:rsidRDefault="00DB0D62" w14:paraId="5B324DA1" w14:textId="39FE13C2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sz w:val="22"/>
          <w:szCs w:val="22"/>
        </w:rPr>
      </w:pPr>
    </w:p>
    <w:p w:rsidRPr="00F922E5" w:rsidR="50DBE9C4" w:rsidP="50DBE9C4" w:rsidRDefault="50DBE9C4" w14:paraId="1DA80716" w14:textId="147803B1">
      <w:pPr>
        <w:pStyle w:val="paragraph"/>
        <w:spacing w:before="0" w:beforeAutospacing="0" w:after="0" w:afterAutospacing="0"/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</w:pPr>
    </w:p>
    <w:p w:rsidR="004F5D37" w:rsidP="6817586A" w:rsidRDefault="17B9BBEF" w14:paraId="00574D66" w14:textId="051C9BAB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</w:rPr>
      </w:pPr>
      <w:r w:rsidRPr="50DBE9C4"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  <w:t>7</w:t>
      </w:r>
      <w:r w:rsidRPr="50DBE9C4" w:rsidR="004F5D37"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  <w:t xml:space="preserve">. GMR (terugkoppeling </w:t>
      </w:r>
      <w:r w:rsidRPr="50DBE9C4" w:rsidR="2563ABA7"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  <w:t>Eefje</w:t>
      </w:r>
      <w:r w:rsidRPr="50DBE9C4" w:rsidR="004F5D37"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  <w:t>)</w:t>
      </w:r>
      <w:r w:rsidRPr="50DBE9C4" w:rsidR="004F5D37">
        <w:rPr>
          <w:rStyle w:val="scxw53172049"/>
          <w:rFonts w:ascii="Calibri" w:hAnsi="Calibri" w:eastAsia="Calibri" w:cs="Calibri"/>
          <w:sz w:val="22"/>
          <w:szCs w:val="22"/>
        </w:rPr>
        <w:t> </w:t>
      </w:r>
    </w:p>
    <w:p w:rsidR="3421B16A" w:rsidP="50DBE9C4" w:rsidRDefault="00A23291" w14:paraId="7EEBC038" w14:textId="2058C38F">
      <w:pPr>
        <w:pStyle w:val="paragraph"/>
        <w:spacing w:before="0" w:beforeAutospacing="0" w:after="0" w:afterAutospacing="0"/>
        <w:rPr>
          <w:rStyle w:val="scxw53172049"/>
          <w:rFonts w:ascii="Calibri" w:hAnsi="Calibri" w:eastAsia="Calibri" w:cs="Calibri"/>
          <w:sz w:val="22"/>
          <w:szCs w:val="22"/>
        </w:rPr>
      </w:pPr>
      <w:r w:rsidRPr="00BD16AB">
        <w:rPr>
          <w:rStyle w:val="scxw53172049"/>
          <w:rFonts w:ascii="Calibri" w:hAnsi="Calibri" w:eastAsia="Calibri" w:cs="Calibri"/>
          <w:sz w:val="22"/>
          <w:szCs w:val="22"/>
        </w:rPr>
        <w:t>Niet p</w:t>
      </w:r>
      <w:r w:rsidRPr="00BD16AB" w:rsidR="002C1E4D">
        <w:rPr>
          <w:rStyle w:val="scxw53172049"/>
          <w:rFonts w:ascii="Calibri" w:hAnsi="Calibri" w:eastAsia="Calibri" w:cs="Calibri"/>
          <w:sz w:val="22"/>
          <w:szCs w:val="22"/>
        </w:rPr>
        <w:t>laats</w:t>
      </w:r>
      <w:r w:rsidRPr="00BD16AB" w:rsidR="008023F7">
        <w:rPr>
          <w:rStyle w:val="scxw53172049"/>
          <w:rFonts w:ascii="Calibri" w:hAnsi="Calibri" w:eastAsia="Calibri" w:cs="Calibri"/>
          <w:sz w:val="22"/>
          <w:szCs w:val="22"/>
        </w:rPr>
        <w:t>gevonden</w:t>
      </w:r>
      <w:r w:rsidRPr="00BD16AB" w:rsidR="00175CCA">
        <w:rPr>
          <w:rStyle w:val="scxw53172049"/>
          <w:rFonts w:ascii="Calibri" w:hAnsi="Calibri" w:eastAsia="Calibri" w:cs="Calibri"/>
          <w:sz w:val="22"/>
          <w:szCs w:val="22"/>
        </w:rPr>
        <w:t xml:space="preserve"> </w:t>
      </w:r>
    </w:p>
    <w:p w:rsidRPr="00BD16AB" w:rsidR="000963D1" w:rsidP="50DBE9C4" w:rsidRDefault="000963D1" w14:paraId="71E34156" w14:textId="77777777">
      <w:pPr>
        <w:pStyle w:val="paragraph"/>
        <w:spacing w:before="0" w:beforeAutospacing="0" w:after="0" w:afterAutospacing="0"/>
        <w:rPr>
          <w:rStyle w:val="scxw53172049"/>
          <w:rFonts w:ascii="Calibri" w:hAnsi="Calibri" w:eastAsia="Calibri" w:cs="Calibri"/>
          <w:sz w:val="22"/>
          <w:szCs w:val="22"/>
        </w:rPr>
      </w:pPr>
    </w:p>
    <w:p w:rsidR="004F5D37" w:rsidP="19520F25" w:rsidRDefault="004F5D37" w14:paraId="21E4C7E7" w14:textId="7742F7D3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  <w:r w:rsidRPr="53F7003E">
        <w:rPr>
          <w:rStyle w:val="normaltextrun"/>
          <w:rFonts w:ascii="Calibri" w:hAnsi="Calibri" w:eastAsia="Calibri" w:cs="Calibri"/>
          <w:b/>
          <w:bCs/>
          <w:sz w:val="22"/>
          <w:szCs w:val="22"/>
          <w:u w:val="single"/>
        </w:rPr>
        <w:t>Rondvraag?</w:t>
      </w:r>
      <w:r w:rsidRPr="53F7003E">
        <w:rPr>
          <w:rStyle w:val="scxw53172049"/>
          <w:rFonts w:ascii="Calibri" w:hAnsi="Calibri" w:eastAsia="Calibri" w:cs="Calibri"/>
          <w:sz w:val="22"/>
          <w:szCs w:val="22"/>
        </w:rPr>
        <w:t> </w:t>
      </w:r>
    </w:p>
    <w:p w:rsidR="00D6318A" w:rsidP="00F107C8" w:rsidRDefault="00F107C8" w14:paraId="50172F55" w14:textId="301343DE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  <w:r w:rsidRPr="00F107C8">
        <w:rPr>
          <w:rStyle w:val="scxw53172049"/>
          <w:rFonts w:ascii="Calibri" w:hAnsi="Calibri" w:eastAsia="Calibri" w:cs="Calibri"/>
        </w:rPr>
        <w:t>-</w:t>
      </w:r>
      <w:r>
        <w:rPr>
          <w:rStyle w:val="scxw53172049"/>
          <w:rFonts w:ascii="Calibri" w:hAnsi="Calibri" w:eastAsia="Calibri" w:cs="Calibri"/>
          <w:sz w:val="22"/>
          <w:szCs w:val="22"/>
        </w:rPr>
        <w:t xml:space="preserve"> Het jaarplan zal via de mail verzonden worden.</w:t>
      </w:r>
      <w:r w:rsidR="00064B8D">
        <w:rPr>
          <w:rStyle w:val="scxw53172049"/>
          <w:rFonts w:ascii="Calibri" w:hAnsi="Calibri" w:eastAsia="Calibri" w:cs="Calibri"/>
          <w:sz w:val="22"/>
          <w:szCs w:val="22"/>
        </w:rPr>
        <w:t xml:space="preserve"> Reacties </w:t>
      </w:r>
      <w:r w:rsidR="00A11E33">
        <w:rPr>
          <w:rStyle w:val="scxw53172049"/>
          <w:rFonts w:ascii="Calibri" w:hAnsi="Calibri" w:eastAsia="Calibri" w:cs="Calibri"/>
          <w:sz w:val="22"/>
          <w:szCs w:val="22"/>
        </w:rPr>
        <w:t xml:space="preserve">hierop mogen doorgegeven worden aan </w:t>
      </w:r>
      <w:proofErr w:type="spellStart"/>
      <w:r w:rsidR="00A11E33">
        <w:rPr>
          <w:rStyle w:val="scxw53172049"/>
          <w:rFonts w:ascii="Calibri" w:hAnsi="Calibri" w:eastAsia="Calibri" w:cs="Calibri"/>
          <w:sz w:val="22"/>
          <w:szCs w:val="22"/>
        </w:rPr>
        <w:t>Olcay</w:t>
      </w:r>
      <w:proofErr w:type="spellEnd"/>
      <w:r w:rsidR="00A11E33">
        <w:rPr>
          <w:rStyle w:val="scxw53172049"/>
          <w:rFonts w:ascii="Calibri" w:hAnsi="Calibri" w:eastAsia="Calibri" w:cs="Calibri"/>
          <w:sz w:val="22"/>
          <w:szCs w:val="22"/>
        </w:rPr>
        <w:t>.</w:t>
      </w:r>
      <w:r w:rsidR="00D6318A">
        <w:rPr>
          <w:rStyle w:val="scxw53172049"/>
          <w:rFonts w:ascii="Calibri" w:hAnsi="Calibri" w:eastAsia="Calibri" w:cs="Calibri"/>
          <w:sz w:val="22"/>
          <w:szCs w:val="22"/>
        </w:rPr>
        <w:t xml:space="preserve"> Verkeersveiligheid zal ook nog worden opgenomen in het jaarplan. </w:t>
      </w:r>
    </w:p>
    <w:p w:rsidR="00E769E0" w:rsidP="00F107C8" w:rsidRDefault="00E769E0" w14:paraId="0F9D4331" w14:textId="3E8E0DD7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  <w:r>
        <w:rPr>
          <w:rStyle w:val="scxw53172049"/>
          <w:rFonts w:ascii="Calibri" w:hAnsi="Calibri" w:eastAsia="Calibri" w:cs="Calibri"/>
          <w:sz w:val="22"/>
          <w:szCs w:val="22"/>
        </w:rPr>
        <w:t>- Zal er voor nieuwe ouders ook een soort kennismaking komen</w:t>
      </w:r>
      <w:r w:rsidR="00BA69BD">
        <w:rPr>
          <w:rStyle w:val="scxw53172049"/>
          <w:rFonts w:ascii="Calibri" w:hAnsi="Calibri" w:eastAsia="Calibri" w:cs="Calibri"/>
          <w:sz w:val="22"/>
          <w:szCs w:val="22"/>
        </w:rPr>
        <w:t xml:space="preserve">? Denk aan indeling </w:t>
      </w:r>
      <w:r w:rsidR="00B518E4">
        <w:rPr>
          <w:rStyle w:val="scxw53172049"/>
          <w:rFonts w:ascii="Calibri" w:hAnsi="Calibri" w:eastAsia="Calibri" w:cs="Calibri"/>
          <w:sz w:val="22"/>
          <w:szCs w:val="22"/>
        </w:rPr>
        <w:t>van het gebouw</w:t>
      </w:r>
      <w:r w:rsidR="006D5B34">
        <w:rPr>
          <w:rStyle w:val="scxw53172049"/>
          <w:rFonts w:ascii="Calibri" w:hAnsi="Calibri" w:eastAsia="Calibri" w:cs="Calibri"/>
          <w:sz w:val="22"/>
          <w:szCs w:val="22"/>
        </w:rPr>
        <w:t>, afspraken die gelden voor ouders.</w:t>
      </w:r>
    </w:p>
    <w:p w:rsidR="00EA6A43" w:rsidP="00F107C8" w:rsidRDefault="00182B8C" w14:paraId="78E5BDE9" w14:textId="01B1DBF3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  <w:r>
        <w:rPr>
          <w:rStyle w:val="scxw53172049"/>
          <w:rFonts w:ascii="Calibri" w:hAnsi="Calibri" w:eastAsia="Calibri" w:cs="Calibri"/>
          <w:sz w:val="22"/>
          <w:szCs w:val="22"/>
        </w:rPr>
        <w:t>- Hoe zit het met de vrijwillige ouderbijdrage?</w:t>
      </w:r>
    </w:p>
    <w:p w:rsidR="006663EC" w:rsidP="00F107C8" w:rsidRDefault="006663EC" w14:paraId="2D21A0FC" w14:textId="10F2EDDA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  <w:r>
        <w:rPr>
          <w:rStyle w:val="scxw53172049"/>
          <w:rFonts w:ascii="Calibri" w:hAnsi="Calibri" w:eastAsia="Calibri" w:cs="Calibri"/>
          <w:sz w:val="22"/>
          <w:szCs w:val="22"/>
        </w:rPr>
        <w:t xml:space="preserve">- Hoe zit het met het vak schrijven? </w:t>
      </w:r>
      <w:r w:rsidR="00D52C2F">
        <w:rPr>
          <w:rStyle w:val="scxw53172049"/>
          <w:rFonts w:ascii="Calibri" w:hAnsi="Calibri" w:eastAsia="Calibri" w:cs="Calibri"/>
          <w:sz w:val="22"/>
          <w:szCs w:val="22"/>
        </w:rPr>
        <w:t>De lee</w:t>
      </w:r>
      <w:r w:rsidR="00030648">
        <w:rPr>
          <w:rStyle w:val="scxw53172049"/>
          <w:rFonts w:ascii="Calibri" w:hAnsi="Calibri" w:eastAsia="Calibri" w:cs="Calibri"/>
          <w:sz w:val="22"/>
          <w:szCs w:val="22"/>
        </w:rPr>
        <w:t>r</w:t>
      </w:r>
      <w:r w:rsidR="00D52C2F">
        <w:rPr>
          <w:rStyle w:val="scxw53172049"/>
          <w:rFonts w:ascii="Calibri" w:hAnsi="Calibri" w:eastAsia="Calibri" w:cs="Calibri"/>
          <w:sz w:val="22"/>
          <w:szCs w:val="22"/>
        </w:rPr>
        <w:t xml:space="preserve">krachten </w:t>
      </w:r>
      <w:r w:rsidR="00030648">
        <w:rPr>
          <w:rStyle w:val="scxw53172049"/>
          <w:rFonts w:ascii="Calibri" w:hAnsi="Calibri" w:eastAsia="Calibri" w:cs="Calibri"/>
          <w:sz w:val="22"/>
          <w:szCs w:val="22"/>
        </w:rPr>
        <w:t xml:space="preserve">van groep 3 </w:t>
      </w:r>
      <w:r w:rsidR="007821E9">
        <w:rPr>
          <w:rStyle w:val="scxw53172049"/>
          <w:rFonts w:ascii="Calibri" w:hAnsi="Calibri" w:eastAsia="Calibri" w:cs="Calibri"/>
          <w:sz w:val="22"/>
          <w:szCs w:val="22"/>
        </w:rPr>
        <w:t xml:space="preserve">hebben dit op zich genomen. </w:t>
      </w:r>
    </w:p>
    <w:p w:rsidR="007938B4" w:rsidP="00F107C8" w:rsidRDefault="007938B4" w14:paraId="609260E4" w14:textId="77777777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</w:p>
    <w:p w:rsidR="000963D1" w:rsidP="6817586A" w:rsidRDefault="000963D1" w14:paraId="7AF33A8E" w14:textId="77777777">
      <w:pPr>
        <w:pStyle w:val="paragraph"/>
        <w:spacing w:before="0" w:beforeAutospacing="0" w:after="0" w:afterAutospacing="0"/>
        <w:textAlignment w:val="baseline"/>
        <w:rPr>
          <w:rStyle w:val="scxw53172049"/>
          <w:rFonts w:ascii="Calibri" w:hAnsi="Calibri" w:eastAsia="Calibri" w:cs="Calibri"/>
          <w:sz w:val="22"/>
          <w:szCs w:val="22"/>
        </w:rPr>
      </w:pPr>
    </w:p>
    <w:p w:rsidR="0784FC88" w:rsidP="29066EC1" w:rsidRDefault="2526DACD" w14:paraId="6113BD27" w14:textId="6A7AC1E0">
      <w:pPr>
        <w:rPr>
          <w:rFonts w:ascii="Calibri" w:hAnsi="Calibri" w:eastAsia="Calibri" w:cs="Calibri"/>
          <w:b/>
          <w:bCs/>
          <w:u w:val="single"/>
        </w:rPr>
      </w:pPr>
      <w:proofErr w:type="spellStart"/>
      <w:r w:rsidRPr="50DBE9C4">
        <w:rPr>
          <w:rFonts w:ascii="Calibri" w:hAnsi="Calibri" w:eastAsia="Calibri" w:cs="Calibri"/>
          <w:b/>
          <w:bCs/>
          <w:u w:val="single"/>
        </w:rPr>
        <w:t>To</w:t>
      </w:r>
      <w:proofErr w:type="spellEnd"/>
      <w:r w:rsidRPr="50DBE9C4">
        <w:rPr>
          <w:rFonts w:ascii="Calibri" w:hAnsi="Calibri" w:eastAsia="Calibri" w:cs="Calibri"/>
          <w:b/>
          <w:bCs/>
          <w:u w:val="single"/>
        </w:rPr>
        <w:t xml:space="preserve"> do:</w:t>
      </w:r>
      <w:r w:rsidRPr="50DBE9C4" w:rsidR="0784FC88">
        <w:rPr>
          <w:rFonts w:ascii="Calibri" w:hAnsi="Calibri" w:eastAsia="Calibri" w:cs="Calibri"/>
          <w:b/>
          <w:bCs/>
          <w:u w:val="single"/>
        </w:rPr>
        <w:t xml:space="preserve"> </w:t>
      </w:r>
    </w:p>
    <w:p w:rsidR="27209AD4" w:rsidP="32E9BF07" w:rsidRDefault="27209AD4" w14:paraId="4B8D0EF6" w14:textId="7D020AEB">
      <w:pPr>
        <w:rPr>
          <w:rFonts w:ascii="Calibri" w:hAnsi="Calibri" w:eastAsia="Calibri" w:cs="Calibri"/>
        </w:rPr>
      </w:pPr>
    </w:p>
    <w:sectPr w:rsidR="27209AD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5CFF"/>
    <w:multiLevelType w:val="hybridMultilevel"/>
    <w:tmpl w:val="FFFFFFFF"/>
    <w:lvl w:ilvl="0" w:tplc="23A26E4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282C1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A9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06FC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E46E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EEC9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76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AC43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65E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3FC2A2"/>
    <w:multiLevelType w:val="hybridMultilevel"/>
    <w:tmpl w:val="FFFFFFFF"/>
    <w:lvl w:ilvl="0" w:tplc="B3DEDFC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1BCD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BE9F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00E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8AC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443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2A9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61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5AE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CD8AA"/>
    <w:multiLevelType w:val="hybridMultilevel"/>
    <w:tmpl w:val="FFFFFFFF"/>
    <w:lvl w:ilvl="0" w:tplc="10C6CC84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074721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D6A829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548821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D4C975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684643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123D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D8ABC6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2EC50F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CEAF97D"/>
    <w:multiLevelType w:val="hybridMultilevel"/>
    <w:tmpl w:val="FFFFFFFF"/>
    <w:lvl w:ilvl="0" w:tplc="67D272E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C8D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A2D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742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5C8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C4D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FC8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D21C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E41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FB9B9"/>
    <w:multiLevelType w:val="hybridMultilevel"/>
    <w:tmpl w:val="FFFFFFFF"/>
    <w:lvl w:ilvl="0" w:tplc="38766C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97E1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EC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446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7205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709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AEB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6A1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48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A79D1"/>
    <w:multiLevelType w:val="hybridMultilevel"/>
    <w:tmpl w:val="FFFFFFFF"/>
    <w:lvl w:ilvl="0" w:tplc="04B27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5679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309A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14C7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9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E65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6EE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22EB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FA4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23BC5E"/>
    <w:multiLevelType w:val="hybridMultilevel"/>
    <w:tmpl w:val="FFFFFFFF"/>
    <w:lvl w:ilvl="0" w:tplc="CEB6A1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908EA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E40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6AA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CE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6883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8EA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3A5F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8E19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188357"/>
    <w:multiLevelType w:val="hybridMultilevel"/>
    <w:tmpl w:val="FFFFFFFF"/>
    <w:lvl w:ilvl="0" w:tplc="870C51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28FA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6CB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B4E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748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AEE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09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08D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78EF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19EE98"/>
    <w:multiLevelType w:val="hybridMultilevel"/>
    <w:tmpl w:val="FFFFFFFF"/>
    <w:lvl w:ilvl="0" w:tplc="4F0615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9484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4EB2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EE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EEC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3C4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C245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1CB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23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EF9CA1"/>
    <w:multiLevelType w:val="hybridMultilevel"/>
    <w:tmpl w:val="FFFFFFFF"/>
    <w:lvl w:ilvl="0" w:tplc="934670E0">
      <w:start w:val="1"/>
      <w:numFmt w:val="lowerLetter"/>
      <w:lvlText w:val="%1."/>
      <w:lvlJc w:val="left"/>
      <w:pPr>
        <w:ind w:left="720" w:hanging="360"/>
      </w:pPr>
    </w:lvl>
    <w:lvl w:ilvl="1" w:tplc="D258FC48">
      <w:start w:val="1"/>
      <w:numFmt w:val="lowerLetter"/>
      <w:lvlText w:val="%2."/>
      <w:lvlJc w:val="left"/>
      <w:pPr>
        <w:ind w:left="1440" w:hanging="360"/>
      </w:pPr>
    </w:lvl>
    <w:lvl w:ilvl="2" w:tplc="E066530C">
      <w:start w:val="1"/>
      <w:numFmt w:val="lowerRoman"/>
      <w:lvlText w:val="%3."/>
      <w:lvlJc w:val="right"/>
      <w:pPr>
        <w:ind w:left="2160" w:hanging="180"/>
      </w:pPr>
    </w:lvl>
    <w:lvl w:ilvl="3" w:tplc="78FA8AB8">
      <w:start w:val="1"/>
      <w:numFmt w:val="decimal"/>
      <w:lvlText w:val="%4."/>
      <w:lvlJc w:val="left"/>
      <w:pPr>
        <w:ind w:left="2880" w:hanging="360"/>
      </w:pPr>
    </w:lvl>
    <w:lvl w:ilvl="4" w:tplc="2D1AAAD0">
      <w:start w:val="1"/>
      <w:numFmt w:val="lowerLetter"/>
      <w:lvlText w:val="%5."/>
      <w:lvlJc w:val="left"/>
      <w:pPr>
        <w:ind w:left="3600" w:hanging="360"/>
      </w:pPr>
    </w:lvl>
    <w:lvl w:ilvl="5" w:tplc="901E4132">
      <w:start w:val="1"/>
      <w:numFmt w:val="lowerRoman"/>
      <w:lvlText w:val="%6."/>
      <w:lvlJc w:val="right"/>
      <w:pPr>
        <w:ind w:left="4320" w:hanging="180"/>
      </w:pPr>
    </w:lvl>
    <w:lvl w:ilvl="6" w:tplc="76FC2BAE">
      <w:start w:val="1"/>
      <w:numFmt w:val="decimal"/>
      <w:lvlText w:val="%7."/>
      <w:lvlJc w:val="left"/>
      <w:pPr>
        <w:ind w:left="5040" w:hanging="360"/>
      </w:pPr>
    </w:lvl>
    <w:lvl w:ilvl="7" w:tplc="2AD69816">
      <w:start w:val="1"/>
      <w:numFmt w:val="lowerLetter"/>
      <w:lvlText w:val="%8."/>
      <w:lvlJc w:val="left"/>
      <w:pPr>
        <w:ind w:left="5760" w:hanging="360"/>
      </w:pPr>
    </w:lvl>
    <w:lvl w:ilvl="8" w:tplc="28BE4B0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2F996"/>
    <w:multiLevelType w:val="hybridMultilevel"/>
    <w:tmpl w:val="FFFFFFFF"/>
    <w:lvl w:ilvl="0" w:tplc="CB2E17A8">
      <w:start w:val="1"/>
      <w:numFmt w:val="lowerLetter"/>
      <w:lvlText w:val="%1."/>
      <w:lvlJc w:val="left"/>
      <w:pPr>
        <w:ind w:left="720" w:hanging="360"/>
      </w:pPr>
    </w:lvl>
    <w:lvl w:ilvl="1" w:tplc="F224E24E">
      <w:start w:val="1"/>
      <w:numFmt w:val="lowerLetter"/>
      <w:lvlText w:val="%2."/>
      <w:lvlJc w:val="left"/>
      <w:pPr>
        <w:ind w:left="1440" w:hanging="360"/>
      </w:pPr>
    </w:lvl>
    <w:lvl w:ilvl="2" w:tplc="48B6D404">
      <w:start w:val="1"/>
      <w:numFmt w:val="lowerRoman"/>
      <w:lvlText w:val="%3."/>
      <w:lvlJc w:val="right"/>
      <w:pPr>
        <w:ind w:left="2160" w:hanging="180"/>
      </w:pPr>
    </w:lvl>
    <w:lvl w:ilvl="3" w:tplc="3B84C41C">
      <w:start w:val="1"/>
      <w:numFmt w:val="decimal"/>
      <w:lvlText w:val="%4."/>
      <w:lvlJc w:val="left"/>
      <w:pPr>
        <w:ind w:left="2880" w:hanging="360"/>
      </w:pPr>
    </w:lvl>
    <w:lvl w:ilvl="4" w:tplc="E5E64D2E">
      <w:start w:val="1"/>
      <w:numFmt w:val="lowerLetter"/>
      <w:lvlText w:val="%5."/>
      <w:lvlJc w:val="left"/>
      <w:pPr>
        <w:ind w:left="3600" w:hanging="360"/>
      </w:pPr>
    </w:lvl>
    <w:lvl w:ilvl="5" w:tplc="7188E5A4">
      <w:start w:val="1"/>
      <w:numFmt w:val="lowerRoman"/>
      <w:lvlText w:val="%6."/>
      <w:lvlJc w:val="right"/>
      <w:pPr>
        <w:ind w:left="4320" w:hanging="180"/>
      </w:pPr>
    </w:lvl>
    <w:lvl w:ilvl="6" w:tplc="76041462">
      <w:start w:val="1"/>
      <w:numFmt w:val="decimal"/>
      <w:lvlText w:val="%7."/>
      <w:lvlJc w:val="left"/>
      <w:pPr>
        <w:ind w:left="5040" w:hanging="360"/>
      </w:pPr>
    </w:lvl>
    <w:lvl w:ilvl="7" w:tplc="3DCC0CDE">
      <w:start w:val="1"/>
      <w:numFmt w:val="lowerLetter"/>
      <w:lvlText w:val="%8."/>
      <w:lvlJc w:val="left"/>
      <w:pPr>
        <w:ind w:left="5760" w:hanging="360"/>
      </w:pPr>
    </w:lvl>
    <w:lvl w:ilvl="8" w:tplc="DEDC19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F245A"/>
    <w:multiLevelType w:val="hybridMultilevel"/>
    <w:tmpl w:val="A3E054FE"/>
    <w:lvl w:ilvl="0" w:tplc="DB98E7DC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484FB0"/>
    <w:multiLevelType w:val="hybridMultilevel"/>
    <w:tmpl w:val="FFFFFFFF"/>
    <w:lvl w:ilvl="0" w:tplc="7F685D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566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90BA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FC1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B488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EA6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28B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8A3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8B8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63F1A5"/>
    <w:multiLevelType w:val="hybridMultilevel"/>
    <w:tmpl w:val="FFFFFFFF"/>
    <w:lvl w:ilvl="0" w:tplc="CC660D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28C5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E6B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03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320E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F2CA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6683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9EE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185A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608F86"/>
    <w:multiLevelType w:val="hybridMultilevel"/>
    <w:tmpl w:val="FFFFFFFF"/>
    <w:lvl w:ilvl="0" w:tplc="735E39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DFAC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26E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8C5C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828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8E9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C5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B2E9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09E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074826"/>
    <w:multiLevelType w:val="hybridMultilevel"/>
    <w:tmpl w:val="FFFFFFFF"/>
    <w:lvl w:ilvl="0" w:tplc="1E5C3A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C219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181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0C2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2F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FCA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261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58C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D41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735535"/>
    <w:multiLevelType w:val="hybridMultilevel"/>
    <w:tmpl w:val="36689144"/>
    <w:lvl w:ilvl="0" w:tplc="2EC47724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8286684">
    <w:abstractNumId w:val="13"/>
  </w:num>
  <w:num w:numId="2" w16cid:durableId="1184787183">
    <w:abstractNumId w:val="7"/>
  </w:num>
  <w:num w:numId="3" w16cid:durableId="1363942011">
    <w:abstractNumId w:val="4"/>
  </w:num>
  <w:num w:numId="4" w16cid:durableId="1597520407">
    <w:abstractNumId w:val="2"/>
  </w:num>
  <w:num w:numId="5" w16cid:durableId="1617709054">
    <w:abstractNumId w:val="15"/>
  </w:num>
  <w:num w:numId="6" w16cid:durableId="1682585850">
    <w:abstractNumId w:val="0"/>
  </w:num>
  <w:num w:numId="7" w16cid:durableId="1752850395">
    <w:abstractNumId w:val="5"/>
  </w:num>
  <w:num w:numId="8" w16cid:durableId="1864053881">
    <w:abstractNumId w:val="6"/>
  </w:num>
  <w:num w:numId="9" w16cid:durableId="1893879030">
    <w:abstractNumId w:val="8"/>
  </w:num>
  <w:num w:numId="10" w16cid:durableId="2135100968">
    <w:abstractNumId w:val="9"/>
  </w:num>
  <w:num w:numId="11" w16cid:durableId="32777933">
    <w:abstractNumId w:val="14"/>
  </w:num>
  <w:num w:numId="12" w16cid:durableId="606086667">
    <w:abstractNumId w:val="12"/>
  </w:num>
  <w:num w:numId="13" w16cid:durableId="610864264">
    <w:abstractNumId w:val="10"/>
  </w:num>
  <w:num w:numId="14" w16cid:durableId="629089478">
    <w:abstractNumId w:val="1"/>
  </w:num>
  <w:num w:numId="15" w16cid:durableId="632368922">
    <w:abstractNumId w:val="3"/>
  </w:num>
  <w:num w:numId="16" w16cid:durableId="2056467768">
    <w:abstractNumId w:val="11"/>
  </w:num>
  <w:num w:numId="17" w16cid:durableId="357586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37"/>
    <w:rsid w:val="00003C2D"/>
    <w:rsid w:val="00022EDB"/>
    <w:rsid w:val="00030648"/>
    <w:rsid w:val="00035A59"/>
    <w:rsid w:val="000401CC"/>
    <w:rsid w:val="00045F1A"/>
    <w:rsid w:val="00052B96"/>
    <w:rsid w:val="00054323"/>
    <w:rsid w:val="000555DB"/>
    <w:rsid w:val="0005653F"/>
    <w:rsid w:val="00064B8D"/>
    <w:rsid w:val="000714AE"/>
    <w:rsid w:val="0009429D"/>
    <w:rsid w:val="000963D1"/>
    <w:rsid w:val="00096B9F"/>
    <w:rsid w:val="000A064B"/>
    <w:rsid w:val="000B19CE"/>
    <w:rsid w:val="000D6D44"/>
    <w:rsid w:val="000E0019"/>
    <w:rsid w:val="000E0858"/>
    <w:rsid w:val="000E353E"/>
    <w:rsid w:val="000E4451"/>
    <w:rsid w:val="00106604"/>
    <w:rsid w:val="00117ED3"/>
    <w:rsid w:val="00144C15"/>
    <w:rsid w:val="00147D29"/>
    <w:rsid w:val="00151AB5"/>
    <w:rsid w:val="00156D05"/>
    <w:rsid w:val="0016142B"/>
    <w:rsid w:val="00162749"/>
    <w:rsid w:val="00164779"/>
    <w:rsid w:val="00175CCA"/>
    <w:rsid w:val="00182B8C"/>
    <w:rsid w:val="00190912"/>
    <w:rsid w:val="001968BB"/>
    <w:rsid w:val="001D20BE"/>
    <w:rsid w:val="001E0DEE"/>
    <w:rsid w:val="001F5E60"/>
    <w:rsid w:val="00200AA8"/>
    <w:rsid w:val="00200D0F"/>
    <w:rsid w:val="00220019"/>
    <w:rsid w:val="00232DD7"/>
    <w:rsid w:val="00242FDB"/>
    <w:rsid w:val="002566AB"/>
    <w:rsid w:val="00263063"/>
    <w:rsid w:val="002878B1"/>
    <w:rsid w:val="002B5217"/>
    <w:rsid w:val="002C1E4D"/>
    <w:rsid w:val="002C530F"/>
    <w:rsid w:val="002C76D9"/>
    <w:rsid w:val="0032089A"/>
    <w:rsid w:val="00320C9C"/>
    <w:rsid w:val="00325F9E"/>
    <w:rsid w:val="00326852"/>
    <w:rsid w:val="00333BC8"/>
    <w:rsid w:val="00345798"/>
    <w:rsid w:val="003511AF"/>
    <w:rsid w:val="003514C8"/>
    <w:rsid w:val="003661AB"/>
    <w:rsid w:val="003721D3"/>
    <w:rsid w:val="00376562"/>
    <w:rsid w:val="0037CD3C"/>
    <w:rsid w:val="003974DC"/>
    <w:rsid w:val="003A188E"/>
    <w:rsid w:val="003B09ED"/>
    <w:rsid w:val="003B2C6F"/>
    <w:rsid w:val="003B55C1"/>
    <w:rsid w:val="003C3353"/>
    <w:rsid w:val="003E371D"/>
    <w:rsid w:val="003F1138"/>
    <w:rsid w:val="003F32D5"/>
    <w:rsid w:val="003F61D2"/>
    <w:rsid w:val="00423D74"/>
    <w:rsid w:val="0044186B"/>
    <w:rsid w:val="00447B48"/>
    <w:rsid w:val="00461F6E"/>
    <w:rsid w:val="00463456"/>
    <w:rsid w:val="00477D87"/>
    <w:rsid w:val="00480C85"/>
    <w:rsid w:val="00482887"/>
    <w:rsid w:val="004843CF"/>
    <w:rsid w:val="00486973"/>
    <w:rsid w:val="00486D30"/>
    <w:rsid w:val="00491300"/>
    <w:rsid w:val="004A0274"/>
    <w:rsid w:val="004A2B38"/>
    <w:rsid w:val="004A6BCD"/>
    <w:rsid w:val="004B0F28"/>
    <w:rsid w:val="004B3829"/>
    <w:rsid w:val="004C1738"/>
    <w:rsid w:val="004E1D90"/>
    <w:rsid w:val="004F5D37"/>
    <w:rsid w:val="004F73AB"/>
    <w:rsid w:val="00515AF2"/>
    <w:rsid w:val="00522582"/>
    <w:rsid w:val="00530069"/>
    <w:rsid w:val="00540F81"/>
    <w:rsid w:val="00566DD4"/>
    <w:rsid w:val="00567434"/>
    <w:rsid w:val="00570B1C"/>
    <w:rsid w:val="00575BDF"/>
    <w:rsid w:val="005951BA"/>
    <w:rsid w:val="0059557D"/>
    <w:rsid w:val="005B483A"/>
    <w:rsid w:val="005C3FAD"/>
    <w:rsid w:val="005C4D3F"/>
    <w:rsid w:val="005E1560"/>
    <w:rsid w:val="005E4826"/>
    <w:rsid w:val="00600EF6"/>
    <w:rsid w:val="00611E2D"/>
    <w:rsid w:val="00620760"/>
    <w:rsid w:val="0062320A"/>
    <w:rsid w:val="0064065E"/>
    <w:rsid w:val="0064292F"/>
    <w:rsid w:val="00645913"/>
    <w:rsid w:val="00650677"/>
    <w:rsid w:val="006515F6"/>
    <w:rsid w:val="006663EC"/>
    <w:rsid w:val="00673ADD"/>
    <w:rsid w:val="0067797D"/>
    <w:rsid w:val="0069219F"/>
    <w:rsid w:val="00692B5F"/>
    <w:rsid w:val="00696FA4"/>
    <w:rsid w:val="006A04FD"/>
    <w:rsid w:val="006A38FA"/>
    <w:rsid w:val="006B0C22"/>
    <w:rsid w:val="006B17EE"/>
    <w:rsid w:val="006C09DE"/>
    <w:rsid w:val="006C66A5"/>
    <w:rsid w:val="006D5B34"/>
    <w:rsid w:val="006E24EB"/>
    <w:rsid w:val="006E3BB3"/>
    <w:rsid w:val="00702783"/>
    <w:rsid w:val="0070328A"/>
    <w:rsid w:val="007128EE"/>
    <w:rsid w:val="00713FDF"/>
    <w:rsid w:val="00714B89"/>
    <w:rsid w:val="00724B8B"/>
    <w:rsid w:val="007268DC"/>
    <w:rsid w:val="007558F6"/>
    <w:rsid w:val="00761E8F"/>
    <w:rsid w:val="00764062"/>
    <w:rsid w:val="007641BB"/>
    <w:rsid w:val="00770175"/>
    <w:rsid w:val="00772784"/>
    <w:rsid w:val="00773D67"/>
    <w:rsid w:val="0077692D"/>
    <w:rsid w:val="007821E9"/>
    <w:rsid w:val="007848E0"/>
    <w:rsid w:val="007874F8"/>
    <w:rsid w:val="00792DBF"/>
    <w:rsid w:val="00793171"/>
    <w:rsid w:val="007938B4"/>
    <w:rsid w:val="00795B9B"/>
    <w:rsid w:val="007A42DE"/>
    <w:rsid w:val="007B32AA"/>
    <w:rsid w:val="007C71DF"/>
    <w:rsid w:val="007C71E4"/>
    <w:rsid w:val="007F2F56"/>
    <w:rsid w:val="007F30AC"/>
    <w:rsid w:val="008023F7"/>
    <w:rsid w:val="00803EB2"/>
    <w:rsid w:val="0080655D"/>
    <w:rsid w:val="00810090"/>
    <w:rsid w:val="008141F8"/>
    <w:rsid w:val="00841E4B"/>
    <w:rsid w:val="008479FE"/>
    <w:rsid w:val="008523EB"/>
    <w:rsid w:val="00891ED6"/>
    <w:rsid w:val="00894846"/>
    <w:rsid w:val="008C5560"/>
    <w:rsid w:val="008D3C8D"/>
    <w:rsid w:val="008D3D81"/>
    <w:rsid w:val="008E5FA3"/>
    <w:rsid w:val="008E74CF"/>
    <w:rsid w:val="008EA9E2"/>
    <w:rsid w:val="008F2C89"/>
    <w:rsid w:val="008F7C6D"/>
    <w:rsid w:val="00914EF4"/>
    <w:rsid w:val="00915C7D"/>
    <w:rsid w:val="009270D9"/>
    <w:rsid w:val="00931EB2"/>
    <w:rsid w:val="00937D55"/>
    <w:rsid w:val="00942C5E"/>
    <w:rsid w:val="00951B96"/>
    <w:rsid w:val="00980FEC"/>
    <w:rsid w:val="00981389"/>
    <w:rsid w:val="0099783D"/>
    <w:rsid w:val="009A5D4D"/>
    <w:rsid w:val="009D1248"/>
    <w:rsid w:val="009E0162"/>
    <w:rsid w:val="009E18E7"/>
    <w:rsid w:val="009E2D4B"/>
    <w:rsid w:val="009F4A99"/>
    <w:rsid w:val="009F5A69"/>
    <w:rsid w:val="00A02A78"/>
    <w:rsid w:val="00A116FD"/>
    <w:rsid w:val="00A11E33"/>
    <w:rsid w:val="00A126CC"/>
    <w:rsid w:val="00A23291"/>
    <w:rsid w:val="00A44835"/>
    <w:rsid w:val="00A479AD"/>
    <w:rsid w:val="00A537FA"/>
    <w:rsid w:val="00A549A2"/>
    <w:rsid w:val="00A6398B"/>
    <w:rsid w:val="00A65C6C"/>
    <w:rsid w:val="00A734A9"/>
    <w:rsid w:val="00AA91BD"/>
    <w:rsid w:val="00AB3AB4"/>
    <w:rsid w:val="00AB4450"/>
    <w:rsid w:val="00AB4C6D"/>
    <w:rsid w:val="00AC5440"/>
    <w:rsid w:val="00AC56CA"/>
    <w:rsid w:val="00AD27A7"/>
    <w:rsid w:val="00AE05AD"/>
    <w:rsid w:val="00AE12E5"/>
    <w:rsid w:val="00AE6CC2"/>
    <w:rsid w:val="00B1453E"/>
    <w:rsid w:val="00B1522A"/>
    <w:rsid w:val="00B16ACC"/>
    <w:rsid w:val="00B17A55"/>
    <w:rsid w:val="00B33027"/>
    <w:rsid w:val="00B35122"/>
    <w:rsid w:val="00B518E4"/>
    <w:rsid w:val="00B52FD5"/>
    <w:rsid w:val="00B646E2"/>
    <w:rsid w:val="00B67A53"/>
    <w:rsid w:val="00B72AD3"/>
    <w:rsid w:val="00B760F5"/>
    <w:rsid w:val="00B85967"/>
    <w:rsid w:val="00B9197F"/>
    <w:rsid w:val="00B96426"/>
    <w:rsid w:val="00BA69BD"/>
    <w:rsid w:val="00BD16AB"/>
    <w:rsid w:val="00BE2EF8"/>
    <w:rsid w:val="00BF09BE"/>
    <w:rsid w:val="00BF5FD5"/>
    <w:rsid w:val="00C008A9"/>
    <w:rsid w:val="00C049A5"/>
    <w:rsid w:val="00C36838"/>
    <w:rsid w:val="00C7212A"/>
    <w:rsid w:val="00C740F9"/>
    <w:rsid w:val="00C76399"/>
    <w:rsid w:val="00C81049"/>
    <w:rsid w:val="00C92D20"/>
    <w:rsid w:val="00C975D9"/>
    <w:rsid w:val="00CA459E"/>
    <w:rsid w:val="00CC16B9"/>
    <w:rsid w:val="00CD5F95"/>
    <w:rsid w:val="00CE2AA6"/>
    <w:rsid w:val="00CF459A"/>
    <w:rsid w:val="00D01C76"/>
    <w:rsid w:val="00D0501F"/>
    <w:rsid w:val="00D42039"/>
    <w:rsid w:val="00D52C2F"/>
    <w:rsid w:val="00D6318A"/>
    <w:rsid w:val="00D818C4"/>
    <w:rsid w:val="00D82A77"/>
    <w:rsid w:val="00DA7EEF"/>
    <w:rsid w:val="00DB0D62"/>
    <w:rsid w:val="00DB4719"/>
    <w:rsid w:val="00DC3DE4"/>
    <w:rsid w:val="00DD01E0"/>
    <w:rsid w:val="00DD17C7"/>
    <w:rsid w:val="00DD566A"/>
    <w:rsid w:val="00DE00CD"/>
    <w:rsid w:val="00DF2F0E"/>
    <w:rsid w:val="00DF35C1"/>
    <w:rsid w:val="00DF49B3"/>
    <w:rsid w:val="00DF73C8"/>
    <w:rsid w:val="00E21432"/>
    <w:rsid w:val="00E34578"/>
    <w:rsid w:val="00E401A5"/>
    <w:rsid w:val="00E44BFC"/>
    <w:rsid w:val="00E739D2"/>
    <w:rsid w:val="00E769E0"/>
    <w:rsid w:val="00E80F89"/>
    <w:rsid w:val="00E845C3"/>
    <w:rsid w:val="00E91FEC"/>
    <w:rsid w:val="00E92A2A"/>
    <w:rsid w:val="00EA2B3A"/>
    <w:rsid w:val="00EA4AEF"/>
    <w:rsid w:val="00EA6A43"/>
    <w:rsid w:val="00EB3630"/>
    <w:rsid w:val="00EC01C9"/>
    <w:rsid w:val="00EE22F7"/>
    <w:rsid w:val="00EE3C99"/>
    <w:rsid w:val="00EEDB68"/>
    <w:rsid w:val="00EF7BC7"/>
    <w:rsid w:val="00F0253F"/>
    <w:rsid w:val="00F107C8"/>
    <w:rsid w:val="00F2052B"/>
    <w:rsid w:val="00F21671"/>
    <w:rsid w:val="00F25B1C"/>
    <w:rsid w:val="00F36304"/>
    <w:rsid w:val="00F46C8C"/>
    <w:rsid w:val="00F5487A"/>
    <w:rsid w:val="00F62132"/>
    <w:rsid w:val="00F81808"/>
    <w:rsid w:val="00F922E5"/>
    <w:rsid w:val="00FA15CC"/>
    <w:rsid w:val="00FB7EF7"/>
    <w:rsid w:val="00FC0AE9"/>
    <w:rsid w:val="00FC73FC"/>
    <w:rsid w:val="00FE0689"/>
    <w:rsid w:val="00FF464D"/>
    <w:rsid w:val="0101F759"/>
    <w:rsid w:val="0153721E"/>
    <w:rsid w:val="01575E53"/>
    <w:rsid w:val="01D7A238"/>
    <w:rsid w:val="01E60C79"/>
    <w:rsid w:val="02069481"/>
    <w:rsid w:val="022BA90D"/>
    <w:rsid w:val="02EFA4DC"/>
    <w:rsid w:val="0308B70C"/>
    <w:rsid w:val="036C46D0"/>
    <w:rsid w:val="0381DCDA"/>
    <w:rsid w:val="03900D28"/>
    <w:rsid w:val="0391CE01"/>
    <w:rsid w:val="03A02BE4"/>
    <w:rsid w:val="04304B65"/>
    <w:rsid w:val="043F81BB"/>
    <w:rsid w:val="044C7FB9"/>
    <w:rsid w:val="04507C13"/>
    <w:rsid w:val="04708DCE"/>
    <w:rsid w:val="04A8EFD5"/>
    <w:rsid w:val="04FBDF8D"/>
    <w:rsid w:val="055BD9E1"/>
    <w:rsid w:val="05A03479"/>
    <w:rsid w:val="05BDBCD4"/>
    <w:rsid w:val="05CFF1D4"/>
    <w:rsid w:val="06D4859F"/>
    <w:rsid w:val="070BD074"/>
    <w:rsid w:val="077143E4"/>
    <w:rsid w:val="0784FC88"/>
    <w:rsid w:val="07BBBD8B"/>
    <w:rsid w:val="07D2F47E"/>
    <w:rsid w:val="07FEED24"/>
    <w:rsid w:val="080151DE"/>
    <w:rsid w:val="082576C4"/>
    <w:rsid w:val="089D7507"/>
    <w:rsid w:val="089F75A5"/>
    <w:rsid w:val="08D39BAB"/>
    <w:rsid w:val="096A9204"/>
    <w:rsid w:val="097DFAFD"/>
    <w:rsid w:val="0988CE13"/>
    <w:rsid w:val="09C80106"/>
    <w:rsid w:val="09CF3225"/>
    <w:rsid w:val="09E3C986"/>
    <w:rsid w:val="0A18C0EC"/>
    <w:rsid w:val="0A76EFCB"/>
    <w:rsid w:val="0A790528"/>
    <w:rsid w:val="0A850ADF"/>
    <w:rsid w:val="0AD58C60"/>
    <w:rsid w:val="0B21926C"/>
    <w:rsid w:val="0B384904"/>
    <w:rsid w:val="0B91AE62"/>
    <w:rsid w:val="0BE90D74"/>
    <w:rsid w:val="0C18150A"/>
    <w:rsid w:val="0C1A7115"/>
    <w:rsid w:val="0C316B43"/>
    <w:rsid w:val="0C4683B3"/>
    <w:rsid w:val="0CBBB5C0"/>
    <w:rsid w:val="0CF5787A"/>
    <w:rsid w:val="0D20E02B"/>
    <w:rsid w:val="0D8CA7EB"/>
    <w:rsid w:val="0DDF50B2"/>
    <w:rsid w:val="0DF0C53D"/>
    <w:rsid w:val="0E00F6DF"/>
    <w:rsid w:val="0E03A0DA"/>
    <w:rsid w:val="0E6D2816"/>
    <w:rsid w:val="0E757A64"/>
    <w:rsid w:val="0E78A22E"/>
    <w:rsid w:val="0E8F4CAB"/>
    <w:rsid w:val="0EB65154"/>
    <w:rsid w:val="0F6A863F"/>
    <w:rsid w:val="0F8E3345"/>
    <w:rsid w:val="0F9A6346"/>
    <w:rsid w:val="0FBB4832"/>
    <w:rsid w:val="1006BBDD"/>
    <w:rsid w:val="1061392B"/>
    <w:rsid w:val="1076FAAD"/>
    <w:rsid w:val="10E147CB"/>
    <w:rsid w:val="10F9FDC9"/>
    <w:rsid w:val="11142777"/>
    <w:rsid w:val="115D8BBB"/>
    <w:rsid w:val="116D38A5"/>
    <w:rsid w:val="11C77625"/>
    <w:rsid w:val="120C2E43"/>
    <w:rsid w:val="122BDB38"/>
    <w:rsid w:val="12540956"/>
    <w:rsid w:val="127BD024"/>
    <w:rsid w:val="12B06A1D"/>
    <w:rsid w:val="1315C989"/>
    <w:rsid w:val="13613C65"/>
    <w:rsid w:val="136DCC52"/>
    <w:rsid w:val="13CAE35C"/>
    <w:rsid w:val="13E2D93B"/>
    <w:rsid w:val="14275B27"/>
    <w:rsid w:val="1472EF19"/>
    <w:rsid w:val="14A8F648"/>
    <w:rsid w:val="14C388FF"/>
    <w:rsid w:val="14C40F69"/>
    <w:rsid w:val="14EFBFB4"/>
    <w:rsid w:val="15462CF9"/>
    <w:rsid w:val="15858135"/>
    <w:rsid w:val="1592D00B"/>
    <w:rsid w:val="15C135CB"/>
    <w:rsid w:val="1601D422"/>
    <w:rsid w:val="1660F5D4"/>
    <w:rsid w:val="16666AAA"/>
    <w:rsid w:val="16978336"/>
    <w:rsid w:val="16BA9145"/>
    <w:rsid w:val="16FBBD49"/>
    <w:rsid w:val="17037E85"/>
    <w:rsid w:val="170F7A50"/>
    <w:rsid w:val="171F9FAC"/>
    <w:rsid w:val="17497BA4"/>
    <w:rsid w:val="17653A75"/>
    <w:rsid w:val="178C3F7D"/>
    <w:rsid w:val="17AF1043"/>
    <w:rsid w:val="17B9BBEF"/>
    <w:rsid w:val="1880A05F"/>
    <w:rsid w:val="18B56BA7"/>
    <w:rsid w:val="19153419"/>
    <w:rsid w:val="19520F25"/>
    <w:rsid w:val="19669465"/>
    <w:rsid w:val="19704ADB"/>
    <w:rsid w:val="197EFB2A"/>
    <w:rsid w:val="19842081"/>
    <w:rsid w:val="19BEC025"/>
    <w:rsid w:val="19CF4FCF"/>
    <w:rsid w:val="1A11972B"/>
    <w:rsid w:val="1A2B96DB"/>
    <w:rsid w:val="1A5CD558"/>
    <w:rsid w:val="1A81AF06"/>
    <w:rsid w:val="1AA799BD"/>
    <w:rsid w:val="1ABD3023"/>
    <w:rsid w:val="1B9E8803"/>
    <w:rsid w:val="1BB77644"/>
    <w:rsid w:val="1BD17841"/>
    <w:rsid w:val="1C078181"/>
    <w:rsid w:val="1C62BA40"/>
    <w:rsid w:val="1CC84ECF"/>
    <w:rsid w:val="1CD3096E"/>
    <w:rsid w:val="1CE6E171"/>
    <w:rsid w:val="1CE6F2B6"/>
    <w:rsid w:val="1CE7B422"/>
    <w:rsid w:val="1CFAEC8D"/>
    <w:rsid w:val="1D1D219F"/>
    <w:rsid w:val="1D52EA22"/>
    <w:rsid w:val="1D67B0DF"/>
    <w:rsid w:val="1D769BD4"/>
    <w:rsid w:val="1E197D80"/>
    <w:rsid w:val="1E353357"/>
    <w:rsid w:val="1E3EA6D9"/>
    <w:rsid w:val="1E74C4D7"/>
    <w:rsid w:val="1EC6D9A9"/>
    <w:rsid w:val="1ED1D79D"/>
    <w:rsid w:val="1ED9B2E7"/>
    <w:rsid w:val="1F04DDBE"/>
    <w:rsid w:val="1F29031E"/>
    <w:rsid w:val="1F30CB2B"/>
    <w:rsid w:val="1F700C96"/>
    <w:rsid w:val="1F8D5A78"/>
    <w:rsid w:val="1F92D589"/>
    <w:rsid w:val="1F9E4BB0"/>
    <w:rsid w:val="1FB3C7C7"/>
    <w:rsid w:val="1FF9D040"/>
    <w:rsid w:val="20286B61"/>
    <w:rsid w:val="2058F5EB"/>
    <w:rsid w:val="2064D888"/>
    <w:rsid w:val="2073CBA7"/>
    <w:rsid w:val="20C61408"/>
    <w:rsid w:val="20D8B98F"/>
    <w:rsid w:val="2160B7B2"/>
    <w:rsid w:val="21691434"/>
    <w:rsid w:val="21EB832C"/>
    <w:rsid w:val="2203E73F"/>
    <w:rsid w:val="22262B00"/>
    <w:rsid w:val="223A7F18"/>
    <w:rsid w:val="226A4511"/>
    <w:rsid w:val="2273D319"/>
    <w:rsid w:val="228BD5BE"/>
    <w:rsid w:val="22A12957"/>
    <w:rsid w:val="22A17E9A"/>
    <w:rsid w:val="22A3D0CB"/>
    <w:rsid w:val="22B72685"/>
    <w:rsid w:val="22D2B014"/>
    <w:rsid w:val="22DFA30D"/>
    <w:rsid w:val="2313BF3D"/>
    <w:rsid w:val="232DA050"/>
    <w:rsid w:val="237A03F9"/>
    <w:rsid w:val="23819ACB"/>
    <w:rsid w:val="23A53221"/>
    <w:rsid w:val="23FBBB32"/>
    <w:rsid w:val="2445B7BE"/>
    <w:rsid w:val="24530066"/>
    <w:rsid w:val="2488760C"/>
    <w:rsid w:val="24CB42E3"/>
    <w:rsid w:val="24DAA0EB"/>
    <w:rsid w:val="24E6C8A7"/>
    <w:rsid w:val="2526DACD"/>
    <w:rsid w:val="2563ABA7"/>
    <w:rsid w:val="256CDAB7"/>
    <w:rsid w:val="25B15760"/>
    <w:rsid w:val="25F5FBC2"/>
    <w:rsid w:val="263737EB"/>
    <w:rsid w:val="2662F471"/>
    <w:rsid w:val="26775065"/>
    <w:rsid w:val="26B1E75D"/>
    <w:rsid w:val="26E34536"/>
    <w:rsid w:val="2712A96A"/>
    <w:rsid w:val="27209AD4"/>
    <w:rsid w:val="27285ABD"/>
    <w:rsid w:val="27309161"/>
    <w:rsid w:val="274889B1"/>
    <w:rsid w:val="2765F13E"/>
    <w:rsid w:val="27AC889D"/>
    <w:rsid w:val="27B9204D"/>
    <w:rsid w:val="28472327"/>
    <w:rsid w:val="28684DC6"/>
    <w:rsid w:val="286893CE"/>
    <w:rsid w:val="28ABFBB7"/>
    <w:rsid w:val="29066EC1"/>
    <w:rsid w:val="2936C037"/>
    <w:rsid w:val="29484DE1"/>
    <w:rsid w:val="297D7762"/>
    <w:rsid w:val="29830C7C"/>
    <w:rsid w:val="29955418"/>
    <w:rsid w:val="29DA3300"/>
    <w:rsid w:val="2A1D9E01"/>
    <w:rsid w:val="2A37453E"/>
    <w:rsid w:val="2A77868B"/>
    <w:rsid w:val="2A798F86"/>
    <w:rsid w:val="2A8C77D0"/>
    <w:rsid w:val="2AF736D4"/>
    <w:rsid w:val="2AFFC795"/>
    <w:rsid w:val="2B92A7AB"/>
    <w:rsid w:val="2C3E7262"/>
    <w:rsid w:val="2C4B2B5B"/>
    <w:rsid w:val="2C7AB305"/>
    <w:rsid w:val="2C862865"/>
    <w:rsid w:val="2CAE713A"/>
    <w:rsid w:val="2CE970A7"/>
    <w:rsid w:val="2D03AED4"/>
    <w:rsid w:val="2D204AF0"/>
    <w:rsid w:val="2D300B8C"/>
    <w:rsid w:val="2D5406AA"/>
    <w:rsid w:val="2D84D3C5"/>
    <w:rsid w:val="2D994A28"/>
    <w:rsid w:val="2D9E01A0"/>
    <w:rsid w:val="2DB56C00"/>
    <w:rsid w:val="2DF587A2"/>
    <w:rsid w:val="2DFE145D"/>
    <w:rsid w:val="2E21F8C6"/>
    <w:rsid w:val="2E28D675"/>
    <w:rsid w:val="2E8800D4"/>
    <w:rsid w:val="2EA18DFC"/>
    <w:rsid w:val="2ED5453B"/>
    <w:rsid w:val="2F00D572"/>
    <w:rsid w:val="2F60D8CB"/>
    <w:rsid w:val="2F72900B"/>
    <w:rsid w:val="2F848059"/>
    <w:rsid w:val="2FB9C65C"/>
    <w:rsid w:val="300F2E98"/>
    <w:rsid w:val="302E5B4C"/>
    <w:rsid w:val="3031E293"/>
    <w:rsid w:val="30551803"/>
    <w:rsid w:val="30842B18"/>
    <w:rsid w:val="312181B1"/>
    <w:rsid w:val="31624F7A"/>
    <w:rsid w:val="31C84C90"/>
    <w:rsid w:val="31E03D6F"/>
    <w:rsid w:val="31E5CC5E"/>
    <w:rsid w:val="320EA1B3"/>
    <w:rsid w:val="321A83B3"/>
    <w:rsid w:val="324B4E69"/>
    <w:rsid w:val="3278FF1D"/>
    <w:rsid w:val="3284B25F"/>
    <w:rsid w:val="32E9BF07"/>
    <w:rsid w:val="32F56ADF"/>
    <w:rsid w:val="332C77B0"/>
    <w:rsid w:val="3332890F"/>
    <w:rsid w:val="33810918"/>
    <w:rsid w:val="33B46984"/>
    <w:rsid w:val="33BA4E54"/>
    <w:rsid w:val="33DCC8A6"/>
    <w:rsid w:val="3421B16A"/>
    <w:rsid w:val="3450344B"/>
    <w:rsid w:val="34B2A567"/>
    <w:rsid w:val="34C72027"/>
    <w:rsid w:val="34CE5144"/>
    <w:rsid w:val="34D872E2"/>
    <w:rsid w:val="3527861B"/>
    <w:rsid w:val="35719CD0"/>
    <w:rsid w:val="35BD8AD9"/>
    <w:rsid w:val="35EAFACE"/>
    <w:rsid w:val="363F1C05"/>
    <w:rsid w:val="365CFA49"/>
    <w:rsid w:val="36701C23"/>
    <w:rsid w:val="367C5E85"/>
    <w:rsid w:val="36DDBB53"/>
    <w:rsid w:val="371D85F0"/>
    <w:rsid w:val="376D1702"/>
    <w:rsid w:val="37A1BE7A"/>
    <w:rsid w:val="37BD71C8"/>
    <w:rsid w:val="38060FC0"/>
    <w:rsid w:val="38120B01"/>
    <w:rsid w:val="383DBF38"/>
    <w:rsid w:val="384B2025"/>
    <w:rsid w:val="386DBA4E"/>
    <w:rsid w:val="38A35ECC"/>
    <w:rsid w:val="38E66E8B"/>
    <w:rsid w:val="39039F31"/>
    <w:rsid w:val="393D7000"/>
    <w:rsid w:val="39481656"/>
    <w:rsid w:val="39CF8838"/>
    <w:rsid w:val="39E10A9A"/>
    <w:rsid w:val="3A59F771"/>
    <w:rsid w:val="3A73FAF7"/>
    <w:rsid w:val="3ABD29E8"/>
    <w:rsid w:val="3AEE8E58"/>
    <w:rsid w:val="3AF719CD"/>
    <w:rsid w:val="3B06D9D7"/>
    <w:rsid w:val="3B160E85"/>
    <w:rsid w:val="3B23C271"/>
    <w:rsid w:val="3B716EB8"/>
    <w:rsid w:val="3BA5A8B7"/>
    <w:rsid w:val="3C328610"/>
    <w:rsid w:val="3C56A811"/>
    <w:rsid w:val="3CB09979"/>
    <w:rsid w:val="3CBF25A5"/>
    <w:rsid w:val="3D37F2C6"/>
    <w:rsid w:val="3DC33226"/>
    <w:rsid w:val="3DE3BC5C"/>
    <w:rsid w:val="3DFDA84E"/>
    <w:rsid w:val="3E03E88A"/>
    <w:rsid w:val="3E639A2C"/>
    <w:rsid w:val="3E788982"/>
    <w:rsid w:val="3ED96211"/>
    <w:rsid w:val="3F27B7ED"/>
    <w:rsid w:val="3F37264A"/>
    <w:rsid w:val="3FD0EF29"/>
    <w:rsid w:val="3FFB936A"/>
    <w:rsid w:val="4017AE9B"/>
    <w:rsid w:val="403BA577"/>
    <w:rsid w:val="40454358"/>
    <w:rsid w:val="405E0627"/>
    <w:rsid w:val="4081EBD8"/>
    <w:rsid w:val="40B2D5BF"/>
    <w:rsid w:val="4119EA69"/>
    <w:rsid w:val="412DC3A8"/>
    <w:rsid w:val="415F19E8"/>
    <w:rsid w:val="418C58B0"/>
    <w:rsid w:val="41D0F814"/>
    <w:rsid w:val="41F9D688"/>
    <w:rsid w:val="42183B5C"/>
    <w:rsid w:val="42434F07"/>
    <w:rsid w:val="4285AAEA"/>
    <w:rsid w:val="42DD50BB"/>
    <w:rsid w:val="430A9B30"/>
    <w:rsid w:val="432B78C0"/>
    <w:rsid w:val="43466385"/>
    <w:rsid w:val="43596BD6"/>
    <w:rsid w:val="436A2888"/>
    <w:rsid w:val="43836330"/>
    <w:rsid w:val="43972E84"/>
    <w:rsid w:val="43E54CEA"/>
    <w:rsid w:val="44CF36AA"/>
    <w:rsid w:val="44E67DC2"/>
    <w:rsid w:val="452512E6"/>
    <w:rsid w:val="45315C7C"/>
    <w:rsid w:val="455513EA"/>
    <w:rsid w:val="4609BE4E"/>
    <w:rsid w:val="46631982"/>
    <w:rsid w:val="46844A45"/>
    <w:rsid w:val="4698C0CA"/>
    <w:rsid w:val="46B32CD6"/>
    <w:rsid w:val="4717D452"/>
    <w:rsid w:val="47566EF8"/>
    <w:rsid w:val="475D93A3"/>
    <w:rsid w:val="478B0BC6"/>
    <w:rsid w:val="4791BACF"/>
    <w:rsid w:val="47C7D1BE"/>
    <w:rsid w:val="48559127"/>
    <w:rsid w:val="486FCD78"/>
    <w:rsid w:val="4873BEB4"/>
    <w:rsid w:val="48D196F3"/>
    <w:rsid w:val="48EB7F42"/>
    <w:rsid w:val="491F5CC4"/>
    <w:rsid w:val="493CE54F"/>
    <w:rsid w:val="493EF88D"/>
    <w:rsid w:val="4973036C"/>
    <w:rsid w:val="499ABA44"/>
    <w:rsid w:val="49A2091E"/>
    <w:rsid w:val="49C3E3BC"/>
    <w:rsid w:val="49D6133A"/>
    <w:rsid w:val="4A432139"/>
    <w:rsid w:val="4A4E1312"/>
    <w:rsid w:val="4A7BA45D"/>
    <w:rsid w:val="4B0B1CC8"/>
    <w:rsid w:val="4B19B4EB"/>
    <w:rsid w:val="4B3DF232"/>
    <w:rsid w:val="4B4FBF1E"/>
    <w:rsid w:val="4B6ACA25"/>
    <w:rsid w:val="4BA8A654"/>
    <w:rsid w:val="4BAB5B5D"/>
    <w:rsid w:val="4C0547A7"/>
    <w:rsid w:val="4C19A98F"/>
    <w:rsid w:val="4C6626AC"/>
    <w:rsid w:val="4C84CF60"/>
    <w:rsid w:val="4CC0AB1D"/>
    <w:rsid w:val="4CE1D5A2"/>
    <w:rsid w:val="4CFFAEC0"/>
    <w:rsid w:val="4D103A32"/>
    <w:rsid w:val="4D1BA3C8"/>
    <w:rsid w:val="4D29C999"/>
    <w:rsid w:val="4D3A71B2"/>
    <w:rsid w:val="4D4476B5"/>
    <w:rsid w:val="4DE0648D"/>
    <w:rsid w:val="4DF5679D"/>
    <w:rsid w:val="4E0BB192"/>
    <w:rsid w:val="4E38A4CD"/>
    <w:rsid w:val="4E4322AE"/>
    <w:rsid w:val="4E6C13ED"/>
    <w:rsid w:val="4E7A8843"/>
    <w:rsid w:val="4F135D1E"/>
    <w:rsid w:val="4F331838"/>
    <w:rsid w:val="4FB2C5E8"/>
    <w:rsid w:val="501B5D54"/>
    <w:rsid w:val="505047F6"/>
    <w:rsid w:val="50683525"/>
    <w:rsid w:val="508A4160"/>
    <w:rsid w:val="50D30DBD"/>
    <w:rsid w:val="50DBE9C4"/>
    <w:rsid w:val="5121FFC1"/>
    <w:rsid w:val="514896CA"/>
    <w:rsid w:val="51B9D804"/>
    <w:rsid w:val="51CA8F8A"/>
    <w:rsid w:val="51CFE808"/>
    <w:rsid w:val="5285CB88"/>
    <w:rsid w:val="52A232E4"/>
    <w:rsid w:val="52AC1885"/>
    <w:rsid w:val="52B28C8F"/>
    <w:rsid w:val="52C24281"/>
    <w:rsid w:val="52C386B0"/>
    <w:rsid w:val="53AFDA74"/>
    <w:rsid w:val="53B3B839"/>
    <w:rsid w:val="53CEAA29"/>
    <w:rsid w:val="53D23FDA"/>
    <w:rsid w:val="53F7003E"/>
    <w:rsid w:val="540215F8"/>
    <w:rsid w:val="54B65EA1"/>
    <w:rsid w:val="54F847D1"/>
    <w:rsid w:val="55161F34"/>
    <w:rsid w:val="55621A89"/>
    <w:rsid w:val="556A622A"/>
    <w:rsid w:val="5570FE67"/>
    <w:rsid w:val="55B51229"/>
    <w:rsid w:val="55D4F523"/>
    <w:rsid w:val="55E16448"/>
    <w:rsid w:val="56B5AB8C"/>
    <w:rsid w:val="57049BF4"/>
    <w:rsid w:val="5737C1BB"/>
    <w:rsid w:val="573C6312"/>
    <w:rsid w:val="5790F056"/>
    <w:rsid w:val="57C5AA63"/>
    <w:rsid w:val="586AD9BF"/>
    <w:rsid w:val="58E1753F"/>
    <w:rsid w:val="5900E99F"/>
    <w:rsid w:val="593AEBB4"/>
    <w:rsid w:val="59416740"/>
    <w:rsid w:val="5A9333C8"/>
    <w:rsid w:val="5A9E50C8"/>
    <w:rsid w:val="5AEE54AA"/>
    <w:rsid w:val="5B47E179"/>
    <w:rsid w:val="5BA4D866"/>
    <w:rsid w:val="5BD35EE8"/>
    <w:rsid w:val="5C91435A"/>
    <w:rsid w:val="5C9BF218"/>
    <w:rsid w:val="5CFAB391"/>
    <w:rsid w:val="5D1B8829"/>
    <w:rsid w:val="5D2C7446"/>
    <w:rsid w:val="5D4C1A14"/>
    <w:rsid w:val="5D57EFAC"/>
    <w:rsid w:val="5D6CA2CA"/>
    <w:rsid w:val="5D6D3DFA"/>
    <w:rsid w:val="5D78193A"/>
    <w:rsid w:val="5D8E462C"/>
    <w:rsid w:val="5E6103A7"/>
    <w:rsid w:val="5E61E21D"/>
    <w:rsid w:val="5EC45C8F"/>
    <w:rsid w:val="5ED94A45"/>
    <w:rsid w:val="5F1E633D"/>
    <w:rsid w:val="5F4B2AC4"/>
    <w:rsid w:val="5F58CBD6"/>
    <w:rsid w:val="5F77758F"/>
    <w:rsid w:val="5FA90483"/>
    <w:rsid w:val="5FB22191"/>
    <w:rsid w:val="5FD22620"/>
    <w:rsid w:val="5FE3D3B0"/>
    <w:rsid w:val="5FFCD408"/>
    <w:rsid w:val="60171A76"/>
    <w:rsid w:val="602D0C08"/>
    <w:rsid w:val="607FD334"/>
    <w:rsid w:val="609607BF"/>
    <w:rsid w:val="60C0A4B3"/>
    <w:rsid w:val="60E530C0"/>
    <w:rsid w:val="61134A12"/>
    <w:rsid w:val="612746DC"/>
    <w:rsid w:val="614B84C4"/>
    <w:rsid w:val="614DFA74"/>
    <w:rsid w:val="616D8AB3"/>
    <w:rsid w:val="6198A469"/>
    <w:rsid w:val="61B48BB8"/>
    <w:rsid w:val="61FC308D"/>
    <w:rsid w:val="623F6F78"/>
    <w:rsid w:val="62547F91"/>
    <w:rsid w:val="6257A52F"/>
    <w:rsid w:val="62732F3F"/>
    <w:rsid w:val="627DF310"/>
    <w:rsid w:val="6294F91A"/>
    <w:rsid w:val="62CC6119"/>
    <w:rsid w:val="62ECEAF1"/>
    <w:rsid w:val="631104FB"/>
    <w:rsid w:val="63178B0F"/>
    <w:rsid w:val="633FFC67"/>
    <w:rsid w:val="637C108E"/>
    <w:rsid w:val="63D3D8E1"/>
    <w:rsid w:val="63D71A8A"/>
    <w:rsid w:val="63E9BAEA"/>
    <w:rsid w:val="63EDC69A"/>
    <w:rsid w:val="64131A06"/>
    <w:rsid w:val="64C794DA"/>
    <w:rsid w:val="64FCF9A3"/>
    <w:rsid w:val="6508E9FE"/>
    <w:rsid w:val="650E7EFE"/>
    <w:rsid w:val="65232885"/>
    <w:rsid w:val="65343422"/>
    <w:rsid w:val="6598A4B1"/>
    <w:rsid w:val="65B1C128"/>
    <w:rsid w:val="65E89598"/>
    <w:rsid w:val="6633F80D"/>
    <w:rsid w:val="66672542"/>
    <w:rsid w:val="666D80CB"/>
    <w:rsid w:val="66827B0E"/>
    <w:rsid w:val="66BE5A70"/>
    <w:rsid w:val="66C68EF0"/>
    <w:rsid w:val="6757C3E8"/>
    <w:rsid w:val="6776D8DB"/>
    <w:rsid w:val="67DC175B"/>
    <w:rsid w:val="67DEEC73"/>
    <w:rsid w:val="68173C94"/>
    <w:rsid w:val="6817586A"/>
    <w:rsid w:val="68357C91"/>
    <w:rsid w:val="68B77AFA"/>
    <w:rsid w:val="697E7E0D"/>
    <w:rsid w:val="698D939B"/>
    <w:rsid w:val="69A18D01"/>
    <w:rsid w:val="69CCD9A3"/>
    <w:rsid w:val="6A2F76AE"/>
    <w:rsid w:val="6A404575"/>
    <w:rsid w:val="6A438688"/>
    <w:rsid w:val="6AA4B398"/>
    <w:rsid w:val="6AD7B81C"/>
    <w:rsid w:val="6B13B81D"/>
    <w:rsid w:val="6B7D349E"/>
    <w:rsid w:val="6BA667BB"/>
    <w:rsid w:val="6BA99917"/>
    <w:rsid w:val="6BCEA586"/>
    <w:rsid w:val="6BD46A5C"/>
    <w:rsid w:val="6C00A70C"/>
    <w:rsid w:val="6C05E34A"/>
    <w:rsid w:val="6C17DB11"/>
    <w:rsid w:val="6C247267"/>
    <w:rsid w:val="6C91B21C"/>
    <w:rsid w:val="6CB88497"/>
    <w:rsid w:val="6CF14002"/>
    <w:rsid w:val="6D291D3E"/>
    <w:rsid w:val="6D43CF4A"/>
    <w:rsid w:val="6D4657F1"/>
    <w:rsid w:val="6D6208F1"/>
    <w:rsid w:val="6D776E58"/>
    <w:rsid w:val="6DC82366"/>
    <w:rsid w:val="6DDE355E"/>
    <w:rsid w:val="6DEDC5F7"/>
    <w:rsid w:val="6E324D6F"/>
    <w:rsid w:val="6E5DA3D6"/>
    <w:rsid w:val="6E72C639"/>
    <w:rsid w:val="6E79E1B9"/>
    <w:rsid w:val="6E9E001F"/>
    <w:rsid w:val="6EBBFB84"/>
    <w:rsid w:val="6ED1A244"/>
    <w:rsid w:val="6F1312D7"/>
    <w:rsid w:val="6F3AAD04"/>
    <w:rsid w:val="6F7B5A43"/>
    <w:rsid w:val="6F8EE6F6"/>
    <w:rsid w:val="70028051"/>
    <w:rsid w:val="7010A2CB"/>
    <w:rsid w:val="70411068"/>
    <w:rsid w:val="704B2D0E"/>
    <w:rsid w:val="708C9C60"/>
    <w:rsid w:val="70C065E7"/>
    <w:rsid w:val="710CD699"/>
    <w:rsid w:val="712F8E51"/>
    <w:rsid w:val="717E930E"/>
    <w:rsid w:val="71AE82C7"/>
    <w:rsid w:val="71B2F638"/>
    <w:rsid w:val="725A50C1"/>
    <w:rsid w:val="726F7661"/>
    <w:rsid w:val="72721DFC"/>
    <w:rsid w:val="7288EA98"/>
    <w:rsid w:val="72C7A637"/>
    <w:rsid w:val="72E770F5"/>
    <w:rsid w:val="72F49B37"/>
    <w:rsid w:val="730EAE67"/>
    <w:rsid w:val="731BED20"/>
    <w:rsid w:val="736E7003"/>
    <w:rsid w:val="73F12F93"/>
    <w:rsid w:val="74168201"/>
    <w:rsid w:val="74185BEF"/>
    <w:rsid w:val="741DD1E6"/>
    <w:rsid w:val="742C0C55"/>
    <w:rsid w:val="7436D2DF"/>
    <w:rsid w:val="746F1B31"/>
    <w:rsid w:val="74727055"/>
    <w:rsid w:val="74753285"/>
    <w:rsid w:val="74904EBB"/>
    <w:rsid w:val="750A4064"/>
    <w:rsid w:val="750E875C"/>
    <w:rsid w:val="756CC9F8"/>
    <w:rsid w:val="75D5A474"/>
    <w:rsid w:val="762BF11E"/>
    <w:rsid w:val="7658FC62"/>
    <w:rsid w:val="7667FE06"/>
    <w:rsid w:val="766A9AB7"/>
    <w:rsid w:val="767366F7"/>
    <w:rsid w:val="77040E56"/>
    <w:rsid w:val="7728889F"/>
    <w:rsid w:val="77DDE481"/>
    <w:rsid w:val="7825F73D"/>
    <w:rsid w:val="78BCCB88"/>
    <w:rsid w:val="7900D254"/>
    <w:rsid w:val="792ED377"/>
    <w:rsid w:val="793C5E7C"/>
    <w:rsid w:val="7986209B"/>
    <w:rsid w:val="799DE90A"/>
    <w:rsid w:val="79CF9D8B"/>
    <w:rsid w:val="79E6E05A"/>
    <w:rsid w:val="7A2AE6AC"/>
    <w:rsid w:val="7A3D31BC"/>
    <w:rsid w:val="7A8D554C"/>
    <w:rsid w:val="7A8F259F"/>
    <w:rsid w:val="7B038E48"/>
    <w:rsid w:val="7B55AABF"/>
    <w:rsid w:val="7B665DDD"/>
    <w:rsid w:val="7B7B97B8"/>
    <w:rsid w:val="7BBB3DEC"/>
    <w:rsid w:val="7BF06989"/>
    <w:rsid w:val="7C155DCC"/>
    <w:rsid w:val="7C2A2788"/>
    <w:rsid w:val="7C7AB2C5"/>
    <w:rsid w:val="7CDD1437"/>
    <w:rsid w:val="7D349FF5"/>
    <w:rsid w:val="7D39B390"/>
    <w:rsid w:val="7DBB468A"/>
    <w:rsid w:val="7DE39DCE"/>
    <w:rsid w:val="7E04B2B9"/>
    <w:rsid w:val="7E135F82"/>
    <w:rsid w:val="7E2B7774"/>
    <w:rsid w:val="7E575056"/>
    <w:rsid w:val="7EB695E2"/>
    <w:rsid w:val="7ED0E20A"/>
    <w:rsid w:val="7F572C69"/>
    <w:rsid w:val="7F6C1097"/>
    <w:rsid w:val="7F8E6951"/>
    <w:rsid w:val="7FEA5E42"/>
    <w:rsid w:val="7F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5220"/>
  <w15:chartTrackingRefBased/>
  <w15:docId w15:val="{F2F77636-133C-4E91-8C3E-A16E2E27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D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D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F5D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F5D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F5D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F5D3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F5D3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F5D3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F5D3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F5D3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F5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D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F5D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F5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D3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F5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D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F5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D3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4F5D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eop" w:customStyle="1">
    <w:name w:val="eop"/>
    <w:basedOn w:val="DefaultParagraphFont"/>
    <w:rsid w:val="004F5D37"/>
  </w:style>
  <w:style w:type="character" w:styleId="normaltextrun" w:customStyle="1">
    <w:name w:val="normaltextrun"/>
    <w:basedOn w:val="DefaultParagraphFont"/>
    <w:rsid w:val="004F5D37"/>
  </w:style>
  <w:style w:type="character" w:styleId="scxw53172049" w:customStyle="1">
    <w:name w:val="scxw53172049"/>
    <w:basedOn w:val="DefaultParagraphFont"/>
    <w:rsid w:val="004F5D37"/>
  </w:style>
  <w:style w:type="character" w:styleId="Hyperlink">
    <w:name w:val="Hyperlink"/>
    <w:basedOn w:val="DefaultParagraphFont"/>
    <w:uiPriority w:val="99"/>
    <w:unhideWhenUsed/>
    <w:rsid w:val="00C92D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mailto:debs_iske@hotmail.com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nancy.beens@signumonderwijs.n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inda.verhallen@signumonderwijs.nl" TargetMode="External" Id="rId11" /><Relationship Type="http://schemas.openxmlformats.org/officeDocument/2006/relationships/styles" Target="styles.xml" Id="rId5" /><Relationship Type="http://schemas.openxmlformats.org/officeDocument/2006/relationships/hyperlink" Target="mailto:hanneke.vanloon@signumonderwijs.nl" TargetMode="External" Id="rId15" /><Relationship Type="http://schemas.openxmlformats.org/officeDocument/2006/relationships/hyperlink" Target="mailto:eefke.vanbuul@signumonderwijs.nl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abrina.zekirovic@gmail.com" TargetMode="External" Id="rId9" /><Relationship Type="http://schemas.openxmlformats.org/officeDocument/2006/relationships/hyperlink" Target="mailto:robbert.van.vooren@gmail.com" TargetMode="External" Id="rId14" /><Relationship Type="http://schemas.openxmlformats.org/officeDocument/2006/relationships/hyperlink" Target="mailto:noaminieveld@gmail.com" TargetMode="External" Id="Rb1b80412f3c04fd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DB5E6EF2B8E4581A82C538098C3CB" ma:contentTypeVersion="3" ma:contentTypeDescription="Een nieuw document maken." ma:contentTypeScope="" ma:versionID="196d6b65d0d7a2c7e0ad1c8bd9cb78dc">
  <xsd:schema xmlns:xsd="http://www.w3.org/2001/XMLSchema" xmlns:xs="http://www.w3.org/2001/XMLSchema" xmlns:p="http://schemas.microsoft.com/office/2006/metadata/properties" xmlns:ns2="efcb9c1b-78c4-41bd-af22-2d1acb46f8c7" targetNamespace="http://schemas.microsoft.com/office/2006/metadata/properties" ma:root="true" ma:fieldsID="9e041d6eae1ac5296f917633620d7534" ns2:_="">
    <xsd:import namespace="efcb9c1b-78c4-41bd-af22-2d1acb46f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b9c1b-78c4-41bd-af22-2d1acb46f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D1F72-3A29-4CA1-81E3-B0EA1C4FC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984C1-DC5D-4EFE-8C2E-B31F61663C6D}">
  <ds:schemaRefs>
    <ds:schemaRef ds:uri="http://schemas.microsoft.com/office/2006/metadata/properties"/>
    <ds:schemaRef ds:uri="http://schemas.microsoft.com/office/infopath/2007/PartnerControls"/>
    <ds:schemaRef ds:uri="81d7fe5a-bb21-4278-a459-d07e48bafc0e"/>
    <ds:schemaRef ds:uri="cd6cd9ca-e451-4d0d-b2ac-2a1ad43dde5d"/>
  </ds:schemaRefs>
</ds:datastoreItem>
</file>

<file path=customXml/itemProps3.xml><?xml version="1.0" encoding="utf-8"?>
<ds:datastoreItem xmlns:ds="http://schemas.openxmlformats.org/officeDocument/2006/customXml" ds:itemID="{61E93E5A-7D58-4402-AC4D-BFEEA7EE05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Nina Verbeek</dc:creator>
  <keywords/>
  <dc:description/>
  <lastModifiedBy>Eefke van Buul</lastModifiedBy>
  <revision>392</revision>
  <dcterms:created xsi:type="dcterms:W3CDTF">2023-08-31T15:03:00.0000000Z</dcterms:created>
  <dcterms:modified xsi:type="dcterms:W3CDTF">2025-09-15T17:07:44.7218874Z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0x01010041BDB5E6EF2B8E4581A82C538098C3CB</vt:lpwstr>
  </property>
  <property fmtid="{D5CDD505-2E9C-101B-9397-08002B2CF9AE}" pid="3" name="MediaServiceImageTags">
    <vt:lpwstr/>
  </property>
</Properties>
</file>